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259" w:type="dxa"/>
        <w:tblLook w:val="01E0" w:firstRow="1" w:lastRow="1" w:firstColumn="1" w:lastColumn="1" w:noHBand="0" w:noVBand="0"/>
      </w:tblPr>
      <w:tblGrid>
        <w:gridCol w:w="83"/>
        <w:gridCol w:w="9423"/>
        <w:gridCol w:w="359"/>
      </w:tblGrid>
      <w:tr w:rsidR="00624DE6" w:rsidTr="00624DE6">
        <w:trPr>
          <w:gridAfter w:val="1"/>
          <w:wAfter w:w="359" w:type="dxa"/>
          <w:trHeight w:val="3593"/>
        </w:trPr>
        <w:tc>
          <w:tcPr>
            <w:tcW w:w="9506" w:type="dxa"/>
            <w:gridSpan w:val="2"/>
          </w:tcPr>
          <w:p w:rsidR="00624DE6" w:rsidRDefault="00624DE6">
            <w:pPr>
              <w:spacing w:line="276" w:lineRule="auto"/>
              <w:rPr>
                <w:lang w:eastAsia="en-US"/>
              </w:rPr>
            </w:pPr>
          </w:p>
          <w:p w:rsidR="00624DE6" w:rsidRDefault="00624DE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АДМИНИСТРАЦИЯ ГОРОДА СОСНОВОБОРСКА</w:t>
            </w:r>
          </w:p>
          <w:p w:rsidR="00624DE6" w:rsidRDefault="00624DE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24DE6" w:rsidRDefault="00624DE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24DE6" w:rsidRDefault="00624DE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24DE6" w:rsidRDefault="00624DE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24DE6" w:rsidRDefault="00624DE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ПОСТАНОВЛЕНИЕ</w:t>
            </w:r>
          </w:p>
          <w:p w:rsidR="00624DE6" w:rsidRDefault="00624DE6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  <w:p w:rsidR="00624DE6" w:rsidRDefault="00624DE6">
            <w:pPr>
              <w:spacing w:line="276" w:lineRule="auto"/>
              <w:rPr>
                <w:lang w:eastAsia="en-US"/>
              </w:rPr>
            </w:pPr>
          </w:p>
          <w:p w:rsidR="00624DE6" w:rsidRDefault="00624D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_____________2021 г.                                                                                                  № ____</w:t>
            </w:r>
          </w:p>
          <w:p w:rsidR="00624DE6" w:rsidRDefault="00624DE6">
            <w:pPr>
              <w:spacing w:line="276" w:lineRule="auto"/>
              <w:rPr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80"/>
            </w:tblGrid>
            <w:tr w:rsidR="00624DE6">
              <w:tc>
                <w:tcPr>
                  <w:tcW w:w="6780" w:type="dxa"/>
                  <w:hideMark/>
                </w:tcPr>
                <w:p w:rsidR="00624DE6" w:rsidRDefault="00624DE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 внесении изменений в постановление администрации города Сосновоборска от 21.06.2016 г. № 823 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      </w:r>
                </w:p>
              </w:tc>
            </w:tr>
          </w:tbl>
          <w:p w:rsidR="00624DE6" w:rsidRDefault="00624DE6">
            <w:pPr>
              <w:spacing w:line="276" w:lineRule="auto"/>
              <w:rPr>
                <w:lang w:eastAsia="en-US"/>
              </w:rPr>
            </w:pPr>
          </w:p>
        </w:tc>
      </w:tr>
      <w:tr w:rsidR="00624DE6" w:rsidTr="00624DE6">
        <w:trPr>
          <w:gridBefore w:val="1"/>
          <w:wBefore w:w="83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DE6" w:rsidRDefault="00624DE6">
            <w:pPr>
              <w:rPr>
                <w:lang w:eastAsia="en-US"/>
              </w:rPr>
            </w:pPr>
          </w:p>
        </w:tc>
      </w:tr>
      <w:tr w:rsidR="00624DE6" w:rsidTr="00624DE6">
        <w:trPr>
          <w:gridBefore w:val="1"/>
          <w:wBefore w:w="83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6" w:rsidRDefault="00624D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4DE6" w:rsidRDefault="00624DE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Руководствуясь Постановлением администрации города от 13.06.2012 № 863 «Об утверждении порядка разработки и утверждения административных регламентов предоставления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      </w:r>
          </w:p>
          <w:p w:rsidR="00624DE6" w:rsidRDefault="00624DE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ПОСТАНОВЛЯЮ:</w:t>
            </w:r>
          </w:p>
          <w:p w:rsidR="00624DE6" w:rsidRDefault="00624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1.  Внести следующие изменения в постановление администрации города Сосновоборска «О внесении изменений в постановление администрации города Сосновоборска от 21.06.2016 г. № 823 «Об утверждении административных регламентов предоставления муниципальных услуг в сфере общего образования и дополнительного образования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детей» 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>далее – постановление):</w:t>
            </w:r>
          </w:p>
          <w:p w:rsidR="00624DE6" w:rsidRDefault="00624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1.1. Приложение 2 к постановлению изложить в редакции, согласно </w:t>
            </w:r>
            <w:proofErr w:type="gramStart"/>
            <w:r>
              <w:rPr>
                <w:sz w:val="28"/>
                <w:szCs w:val="28"/>
                <w:lang w:eastAsia="en-US"/>
              </w:rPr>
              <w:t>приложению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настоящему постановлению.</w:t>
            </w:r>
          </w:p>
          <w:p w:rsidR="00624DE6" w:rsidRDefault="00624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2.  Постановление вступает в силу со дня его подписания и подлежит размещению на сайте администрации города Сосновоборска в сети Интернет.</w:t>
            </w:r>
          </w:p>
          <w:p w:rsidR="00624DE6" w:rsidRDefault="00624DE6">
            <w:pPr>
              <w:tabs>
                <w:tab w:val="left" w:pos="536"/>
              </w:tabs>
              <w:spacing w:line="276" w:lineRule="auto"/>
              <w:ind w:firstLine="55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3. Контроль за исполнением настоящего постановления возложить на заместителя Главы города по социальным вопросам (Е.О. Романенко).</w:t>
            </w:r>
          </w:p>
          <w:p w:rsidR="00624DE6" w:rsidRDefault="00624D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4DE6" w:rsidRPr="00624DE6" w:rsidRDefault="00624DE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Глава 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А.С. Кудрявцев</w:t>
            </w:r>
          </w:p>
          <w:p w:rsidR="00624DE6" w:rsidRDefault="00624D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4DE6" w:rsidRDefault="00624D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24DE6" w:rsidTr="00624DE6">
        <w:trPr>
          <w:gridBefore w:val="1"/>
          <w:wBefore w:w="83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4DE6" w:rsidRDefault="00624D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4570" w:type="dxa"/>
        <w:tblInd w:w="5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624DE6" w:rsidTr="00624DE6">
        <w:trPr>
          <w:trHeight w:val="1127"/>
        </w:trPr>
        <w:tc>
          <w:tcPr>
            <w:tcW w:w="4570" w:type="dxa"/>
            <w:hideMark/>
          </w:tcPr>
          <w:p w:rsidR="00624DE6" w:rsidRDefault="00624DE6" w:rsidP="00624DE6">
            <w:pPr>
              <w:pStyle w:val="1"/>
              <w:outlineLvl w:val="0"/>
            </w:pPr>
            <w:r>
              <w:t>Приложение к постановлению</w:t>
            </w:r>
          </w:p>
          <w:p w:rsidR="00624DE6" w:rsidRDefault="00624DE6" w:rsidP="006234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администрации города Сосновоборска</w:t>
            </w:r>
          </w:p>
          <w:p w:rsidR="00624DE6" w:rsidRDefault="00624DE6" w:rsidP="0062348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от </w:t>
            </w:r>
            <w:proofErr w:type="gramStart"/>
            <w:r>
              <w:t>«  »</w:t>
            </w:r>
            <w:proofErr w:type="gramEnd"/>
            <w:r>
              <w:t xml:space="preserve"> сентября  2021 г. № </w:t>
            </w:r>
          </w:p>
          <w:p w:rsidR="00624DE6" w:rsidRDefault="00624DE6" w:rsidP="0062348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2"/>
        </w:rPr>
      </w:pPr>
      <w:r w:rsidRPr="00DA5BE9">
        <w:rPr>
          <w:rFonts w:eastAsia="Calibri"/>
          <w:b/>
          <w:szCs w:val="22"/>
        </w:rPr>
        <w:t xml:space="preserve">Административный регламент предоставления муниципальной услуги </w:t>
      </w:r>
    </w:p>
    <w:p w:rsidR="00624DE6" w:rsidRPr="00DA5BE9" w:rsidRDefault="00624DE6" w:rsidP="00624DE6">
      <w:pPr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b/>
          <w:szCs w:val="22"/>
        </w:rPr>
      </w:pPr>
      <w:r w:rsidRPr="00DA5BE9">
        <w:rPr>
          <w:rFonts w:eastAsia="Calibri"/>
          <w:b/>
          <w:szCs w:val="22"/>
        </w:rPr>
        <w:t>«Прием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общеобразовательную программу дошкольного образования (детские сады)»</w:t>
      </w:r>
    </w:p>
    <w:p w:rsidR="00624DE6" w:rsidRPr="00DA5BE9" w:rsidRDefault="00624DE6" w:rsidP="00624DE6">
      <w:pPr>
        <w:pStyle w:val="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5BE9">
        <w:rPr>
          <w:sz w:val="24"/>
          <w:szCs w:val="24"/>
        </w:rPr>
        <w:t>Общие положения.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 общеобразовательную программу дошкольного образования (детские сады)» (далее -  Регламент и  муниципальная услуга соответственно) разработан в соответствии с Федеральным </w:t>
      </w:r>
      <w:hyperlink r:id="rId5" w:history="1">
        <w:r w:rsidRPr="00DA5BE9">
          <w:rPr>
            <w:sz w:val="24"/>
            <w:szCs w:val="24"/>
          </w:rPr>
          <w:t>законом</w:t>
        </w:r>
      </w:hyperlink>
      <w:r w:rsidRPr="00DA5BE9">
        <w:rPr>
          <w:sz w:val="24"/>
          <w:szCs w:val="24"/>
        </w:rPr>
        <w:t xml:space="preserve"> от 27.07.2010 </w:t>
      </w:r>
      <w:r>
        <w:rPr>
          <w:sz w:val="24"/>
          <w:szCs w:val="24"/>
          <w:lang w:val="ru-RU"/>
        </w:rPr>
        <w:t>№</w:t>
      </w:r>
      <w:r w:rsidRPr="00DA5BE9">
        <w:rPr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hyperlink r:id="rId6" w:history="1">
        <w:r w:rsidRPr="00DA5BE9">
          <w:rPr>
            <w:sz w:val="24"/>
            <w:szCs w:val="24"/>
          </w:rPr>
          <w:t>постановлением</w:t>
        </w:r>
      </w:hyperlink>
      <w:r w:rsidRPr="00DA5BE9">
        <w:rPr>
          <w:sz w:val="24"/>
          <w:szCs w:val="24"/>
        </w:rPr>
        <w:t xml:space="preserve"> администрации города Сосновоборска от 13.06.2012 </w:t>
      </w:r>
      <w:r>
        <w:rPr>
          <w:sz w:val="24"/>
          <w:szCs w:val="24"/>
          <w:lang w:val="ru-RU"/>
        </w:rPr>
        <w:t>№</w:t>
      </w:r>
      <w:r w:rsidRPr="00DA5BE9">
        <w:rPr>
          <w:sz w:val="24"/>
          <w:szCs w:val="24"/>
        </w:rPr>
        <w:t xml:space="preserve"> 863 "Об утверждении порядка разработки и утверждения административных регламентов предоставления муниципальных услуг", Федеральный закон от 29.12.2012 N 273-ФЗ  "Об образовании в Российской Федерации", </w:t>
      </w:r>
      <w:hyperlink r:id="rId7" w:history="1">
        <w:r w:rsidRPr="00DA5BE9">
          <w:rPr>
            <w:sz w:val="24"/>
            <w:szCs w:val="24"/>
          </w:rPr>
          <w:t>приказом</w:t>
        </w:r>
      </w:hyperlink>
      <w:r w:rsidRPr="00DA5BE9">
        <w:rPr>
          <w:sz w:val="24"/>
          <w:szCs w:val="24"/>
        </w:rPr>
        <w:t xml:space="preserve">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Разработчик Регламента - Управление образования администрации города Сосновоборска (далее - Управление образования).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Предметом регулирования Регламента являются отношения, возникающие между заявителями и Управлением образования, а также муниципальными образовательными учреждениями города, реализующими образовательную программу дошкольного образования при приеме заявлений, постановке на учет и зачислении детей в образовательные учреждения, реализующие образовательную программу дошкольного образования. 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Предоставление муниципальной услуги осуществляется Управлением образования и муниципальными образовательными учреждениями города, реализующими образовательную программу дошкольного образования (далее – учреждения). </w:t>
      </w:r>
    </w:p>
    <w:p w:rsidR="00624DE6" w:rsidRPr="002A3EA3" w:rsidRDefault="00624DE6" w:rsidP="00624DE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A3EA3">
        <w:t>Заявители вправе получить муниципальную услугу, в части подачи заявлений, постановки на учет, через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Сосновоборске (далее - МФЦ) в соответствии с соглашением о взаимодействии, заключенным между МФЦ и городом Сосновоборском (далее – соглашение о взаимодействии), с момента вступления в силу соглашения о взаимодействии.</w:t>
      </w:r>
    </w:p>
    <w:p w:rsidR="00624DE6" w:rsidRPr="002A3EA3" w:rsidRDefault="00624DE6" w:rsidP="00624DE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2A3EA3">
        <w:t>Технологическая схема предоставления муниципальной услуги оформлена в соответствии с типовой формой технологической схемы (Приложение 5).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Административные процедуры в рамках предоставления муниципальной услуги осуществляются специалистами Управления образования, МФЦ (далее - Специалист) и </w:t>
      </w:r>
      <w:r w:rsidRPr="00DA5BE9">
        <w:rPr>
          <w:sz w:val="24"/>
          <w:szCs w:val="24"/>
        </w:rPr>
        <w:lastRenderedPageBreak/>
        <w:t>сотрудниками учреждений (далее - Сотрудник), в соответствии с установленным разграничением должностных обязанностей.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В круг заявителей(далее – Заявитель) на получение муниципальной услуги входят родители (законные представители) граждан в возрасте от 2 месяцев до прекращения образовательных отношений.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Порядок информирования о правилах предоставления муниципальной услуги.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Информация по вопросам предоставления муниципальной услуги предоставляется Заявителям: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а) на официальном сайте и информационном стенде Управления образования;</w:t>
      </w:r>
    </w:p>
    <w:p w:rsidR="00624DE6" w:rsidRPr="002315E1" w:rsidRDefault="00624DE6" w:rsidP="00624DE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2315E1">
        <w:t>б) на официальных сайтах и информационных стендах муниципальных образовательных учреждений, реализующих образовательную программу дошкольного образования;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в) в федеральной государственной информационной системе "Единый портал государственных и муниципальных услуг (функций)" http://www.gosuslugi.ru и "Краевой портал государственных и муниципальных услуг" http:// www.krskstate.ru;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 xml:space="preserve">г) по телефонам, указанным в </w:t>
      </w:r>
      <w:hyperlink w:anchor="Par41" w:history="1">
        <w:r w:rsidRPr="002315E1">
          <w:t>пункте 1.7.2</w:t>
        </w:r>
      </w:hyperlink>
      <w:r w:rsidRPr="002315E1">
        <w:t xml:space="preserve"> и в приложении 1 к Регламенту;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д) при личном обращении Заявителя в Управление образования и учреждения;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2315E1">
        <w:t>е) в письменном виде (в ответ на письменное обращение или обращение, поступившее по электронным каналам связи).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2315E1">
        <w:t>ж) при личном обращении в МФЦ.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Контактная информация Управления образования: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а) почтовый адрес Управления образования: 662500, Красноярский край, город Сосновоборск, улица Солнечная, дом 3;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б) фактический адрес Управления образования: Красноярский край, города Сосновоборск, улица Солнечная, дом 3;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в) контактные телефон/факс 8 (39131) 2-08-74, телефон 8 (39131) 2-46-05;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г) официальный сайт Управления образования: http://www.guos.ucoz.ru, адрес электронной почты Управления образования: guo@bk.ru.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График работы Управления образования:</w:t>
      </w:r>
    </w:p>
    <w:p w:rsidR="00624DE6" w:rsidRPr="00B55E32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B55E32">
        <w:t>понедельник - пятница с 08.00 ч. до 17.00 ч.;</w:t>
      </w:r>
    </w:p>
    <w:p w:rsidR="00624DE6" w:rsidRPr="00B55E32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B55E32">
        <w:t>время перерыва на обед - с 12.00 ч. до 13.00 ч.;</w:t>
      </w:r>
    </w:p>
    <w:p w:rsidR="00624DE6" w:rsidRPr="00B55E32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B55E32">
        <w:t>выходные дни - суббота и воскресенье.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Часы приема заявителей Специалистом:</w:t>
      </w:r>
    </w:p>
    <w:p w:rsidR="00624DE6" w:rsidRPr="00B55E32" w:rsidRDefault="00624DE6" w:rsidP="00624DE6">
      <w:pPr>
        <w:autoSpaceDE w:val="0"/>
        <w:autoSpaceDN w:val="0"/>
        <w:adjustRightInd w:val="0"/>
        <w:ind w:firstLine="540"/>
        <w:jc w:val="both"/>
      </w:pPr>
      <w:r>
        <w:t>- вторник - с 15.00 ч. до 16.5</w:t>
      </w:r>
      <w:r w:rsidRPr="00B55E32">
        <w:t>0 ч.,</w:t>
      </w:r>
      <w:r>
        <w:t xml:space="preserve"> четверг – с 10.00 ч. до 11.5</w:t>
      </w:r>
      <w:r w:rsidRPr="00B55E32">
        <w:t>0 ч.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B55E32">
        <w:t>В летний период-период пиковой нагрузки (с 01 июня по 31 авг</w:t>
      </w:r>
      <w:r>
        <w:t>уста) в соответствии с графиком, утвержденным приказом руководителя Управления образования.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Прием Заявителей Специалистом ведется без предварительной записи в порядке живой очереди в часы приема. Последний Заявитель принимается не позднее, чем за 10 минут до окончания</w:t>
      </w:r>
      <w:r>
        <w:t xml:space="preserve"> </w:t>
      </w:r>
      <w:r w:rsidRPr="002315E1">
        <w:t>приема.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Время ожидания в очереди для получения от Специалиста и Сотрудников информации о процедуре предоставления муниципальной услуги при личном обращении заявителей не должно превышать 15 минут.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Сведения о режиме работы, адресах учреждений, информация о способах связи с Сотрудниками учреждений, а также информация о предоставлении муниципальной услуги содержатся на официальных сайтах учреждений, на информационных стендах, расположенных по фактическим адресам учреждений, а также в МФЦ.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 xml:space="preserve">Информация о почтовых и фактических адресах  учреждений, их контактных телефонах, официальных сайтах и адресах электронной почты, представлена также в </w:t>
      </w:r>
      <w:hyperlink r:id="rId8" w:history="1">
        <w:r w:rsidRPr="002315E1">
          <w:t xml:space="preserve">приложении </w:t>
        </w:r>
        <w:r>
          <w:t>1</w:t>
        </w:r>
      </w:hyperlink>
      <w:r w:rsidRPr="002315E1">
        <w:t xml:space="preserve"> к Регламенту.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На информационном стенде и официальном сайте Управления образования размещается следующая информация: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а) информация о порядке предоставления муниципальной услуги;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б) нормативные правовые акты, непосредственно регулирующие предоставление муниципальной услуги;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lastRenderedPageBreak/>
        <w:t>в) текст Регламента с приложениями;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 xml:space="preserve">г) блок-схема последовательности действий при предоставлении муниципальной услуги </w:t>
      </w:r>
      <w:hyperlink r:id="rId9" w:history="1">
        <w:r w:rsidRPr="002315E1">
          <w:t xml:space="preserve">(приложение </w:t>
        </w:r>
        <w:r>
          <w:t>2</w:t>
        </w:r>
        <w:r w:rsidRPr="002315E1">
          <w:t>)</w:t>
        </w:r>
      </w:hyperlink>
      <w:r w:rsidRPr="002315E1">
        <w:t>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д) место нахождения Специалиста и режим приема граждан.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На информационных стендах и официальных сайтах учреждений размещается следующая информация: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а) информация о порядке предоставления муниципальной услуги;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б) нормативные правовые акты, непосредственно регулирующие предоставление муниципальной услуги;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в) текст Регламента с приложениями;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 xml:space="preserve">г) блок-схема последовательности действий при предоставлении муниципальной услуги (приложение </w:t>
      </w:r>
      <w:r>
        <w:t>2</w:t>
      </w:r>
      <w:r w:rsidRPr="002315E1">
        <w:t>);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д) место нахождения Специалиста и режим приема граждан;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е) устав учреждения, лицензия на осуществление образовательной деятельности, со свидетельством о государственной аккредитации учреждения, постановление администрации города Сосновоборска о закреплении территориальных участков (далее - распорядительный акт), издаваемое не позднее 1 апреля текущего года.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Специалист и Сотрудник осуществляют информирование: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 месте нахождения и графике работы Управления образования, о способах получения информации, о месте нахождения и графике работы учреждений;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 справочных телефонах Управления образования и учреждений;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об адресе официального сайта органов местного самоуправления и Управления образования в сети Интернет и адресе электронной почты Управления образования и дошкольных учреждений;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 порядке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 порядке предоставления муниципальной услуги;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о формировании электронной очереди и продвижении детей, состоящих на учете для определения в учреждения.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иные вопросы, относящиеся к предоставлению муниципальной услуги.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При ответах на телефонные звонки и устные обращения Специалисты и Сотрудники подробно и в вежливой форме информируют обратившихся по интересующим их вопросам.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Специалиста или Сотрудника, или, принявшего телефонный звонок.</w:t>
      </w:r>
    </w:p>
    <w:p w:rsidR="00624DE6" w:rsidRPr="002315E1" w:rsidRDefault="00624DE6" w:rsidP="00624DE6">
      <w:pPr>
        <w:autoSpaceDE w:val="0"/>
        <w:autoSpaceDN w:val="0"/>
        <w:adjustRightInd w:val="0"/>
        <w:ind w:firstLine="540"/>
        <w:jc w:val="both"/>
      </w:pPr>
      <w:r w:rsidRPr="002315E1">
        <w:t>При невозможности Специалиста или Сотрудника,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Специалист и Сотрудник,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624DE6" w:rsidRPr="00FB7827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FB7827">
        <w:rPr>
          <w:sz w:val="24"/>
          <w:szCs w:val="24"/>
        </w:rPr>
        <w:t>Нормативные правовые акты, регулирующие исполнение муниципальной услуги: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hyperlink r:id="rId10" w:history="1">
        <w:r w:rsidRPr="002315E1">
          <w:t>Конвенция о правах ребенка</w:t>
        </w:r>
      </w:hyperlink>
      <w:r w:rsidRPr="002315E1">
        <w:t>, одобренная Генеральной Ассамблеей ООН 20.11.1989, опубликована в "Сборнике международных договоров СССР", выпуск XLVI, 1993;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hyperlink r:id="rId11" w:history="1">
        <w:r w:rsidRPr="002315E1">
          <w:t>Конституция</w:t>
        </w:r>
      </w:hyperlink>
      <w:r w:rsidRPr="002315E1">
        <w:t xml:space="preserve"> Российской Федерации, "Российская газета", опубликована в "Российской газете" N 7, 21.01.2009, в "Собрании законодательства РФ", 26.01.2009, N 4, ст. 445, в "Парламентской газете", N 4, 23 - 29.01.2009.;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Федеральный </w:t>
      </w:r>
      <w:hyperlink r:id="rId12" w:history="1">
        <w:r w:rsidRPr="002315E1">
          <w:t>закон</w:t>
        </w:r>
      </w:hyperlink>
      <w:r w:rsidRPr="002315E1">
        <w:t xml:space="preserve"> от 06.10.2003 </w:t>
      </w:r>
      <w:r>
        <w:t>№</w:t>
      </w:r>
      <w:r w:rsidRPr="002315E1">
        <w:t xml:space="preserve"> 131-ФЗ "Об общих принципах организации местного самоуправления в Российской Федерации", 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lastRenderedPageBreak/>
        <w:t xml:space="preserve">Федеральный </w:t>
      </w:r>
      <w:hyperlink r:id="rId13" w:history="1">
        <w:r w:rsidRPr="002315E1">
          <w:t>закон</w:t>
        </w:r>
      </w:hyperlink>
      <w:r w:rsidRPr="002315E1">
        <w:t xml:space="preserve"> от 02.05.2006 </w:t>
      </w:r>
      <w:r>
        <w:t>№</w:t>
      </w:r>
      <w:r w:rsidRPr="002315E1">
        <w:t xml:space="preserve"> 59-ФЗ "О порядке рассмотрения обращений граждан Российской Федерации",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Федеральный </w:t>
      </w:r>
      <w:hyperlink r:id="rId14" w:history="1">
        <w:r w:rsidRPr="002315E1">
          <w:t>закон</w:t>
        </w:r>
      </w:hyperlink>
      <w:r w:rsidRPr="002315E1">
        <w:t xml:space="preserve"> от 27.07.2010 N 210-ФЗ (ред. от 28.07.2012) "Об организации предоставления государственных и муниципальных услуг", первоначальный текст документа опубликован в изданиях "Российская газета", N 292, 31.12.2004, "Собрание законодательства РФ", 03.01.2005, N 1 (часть 1), ст. 36, "Парламентская газета", N 7 - 8, 15.01.2005;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Федеральный закон от 29.12.2012 N 273-ФЗ (ред. от 25.11.2013) "Об образовании в Российской Федерации", опубликован: Официальный интернет-портал правовой информации http://www.pravo.gov.ru, 30.12.2012, "Собрание законодательства РФ", 31.12.2012, N 53 (ч. 1), ст. 7598, "Российская газета", N 303, 31.12.2012;</w:t>
      </w:r>
    </w:p>
    <w:p w:rsidR="00624DE6" w:rsidRPr="00FB7827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Федеральный закон от 24.11.1995 г. № 181-ФЗ «О социальной защите инвалидов в Российской Федерации» (в редакции Федерального закона от 01.12.2014 г.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FB7827">
        <w:t>(ред. от 29.12.2015)), первоначальный текст документа опубликован в изданиях "Собрание законодательства РФ", 27.11.1995, N 48, ст. 4563,"Российская газета", N 234, 02.12.1995.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hyperlink r:id="rId15" w:history="1">
        <w:r w:rsidRPr="002315E1">
          <w:t>Постановление</w:t>
        </w:r>
      </w:hyperlink>
      <w:r w:rsidRPr="002315E1">
        <w:t xml:space="preserve"> Главного государств</w:t>
      </w:r>
      <w:r>
        <w:t>енного санитарного врача РФ от 28.09.2020 N 28 "Об утверждении Санитарных правил</w:t>
      </w:r>
      <w:r w:rsidRPr="002315E1">
        <w:t xml:space="preserve"> </w:t>
      </w:r>
      <w:r>
        <w:t>СП 2.4.3648-20</w:t>
      </w:r>
      <w:r w:rsidRPr="002315E1">
        <w:t xml:space="preserve"> "Санитарно-эпидемиологические требования к </w:t>
      </w:r>
      <w:r>
        <w:t xml:space="preserve">организациям воспитания и обучения, отдыха и оздоровления детей и молодежи», </w:t>
      </w:r>
      <w:r w:rsidRPr="002315E1">
        <w:t xml:space="preserve"> первоначальный текст документа</w:t>
      </w:r>
      <w:r>
        <w:t xml:space="preserve"> размещен на</w:t>
      </w:r>
      <w:r w:rsidRPr="002315E1">
        <w:t xml:space="preserve"> </w:t>
      </w:r>
      <w:r>
        <w:t>о</w:t>
      </w:r>
      <w:r w:rsidRPr="00F976D2">
        <w:t>фициальн</w:t>
      </w:r>
      <w:r>
        <w:t>ом</w:t>
      </w:r>
      <w:r w:rsidRPr="00F976D2">
        <w:t xml:space="preserve"> интернет-портал</w:t>
      </w:r>
      <w:r>
        <w:t>е</w:t>
      </w:r>
      <w:r w:rsidRPr="00F976D2">
        <w:t xml:space="preserve"> правовой информации</w:t>
      </w:r>
      <w:r>
        <w:t xml:space="preserve"> http://pravo.gov.ru</w:t>
      </w:r>
      <w:r w:rsidRPr="002315E1">
        <w:t>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hyperlink r:id="rId16" w:history="1">
        <w:r w:rsidRPr="002315E1">
          <w:t>Устав</w:t>
        </w:r>
      </w:hyperlink>
      <w:r w:rsidRPr="002315E1">
        <w:t xml:space="preserve"> муниципального образования город Сосновоборск Красноярского края (утвержден решением Законодательного Собрания г. Сосновоборска Красноярского края от 16.05.1997 N IV-5Р) (Зарегистрировано в Управлении юстиции администрации Красноярского края 2 сентября 1997 года Свидетельство N 36), первоначальный текст документа опубликован в издании "Рабочий", 13.09.1997, в новой редакции документ опубликован в издании "Рабочий", N 19, 14.05.2009;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hyperlink r:id="rId17" w:history="1">
        <w:r w:rsidRPr="002315E1">
          <w:t>постановление</w:t>
        </w:r>
      </w:hyperlink>
      <w:r w:rsidRPr="002315E1">
        <w:t xml:space="preserve"> администрации города Сосновоборска от 13.06.2012 </w:t>
      </w:r>
      <w:r>
        <w:t>№</w:t>
      </w:r>
      <w:r w:rsidRPr="002315E1">
        <w:t xml:space="preserve"> 863 "Об утверждении порядка разработки и утверждения административных регламентов предоставления муниципальных услуг", источник опубликования газета "Рабочий", N 24, 14.06.2012.</w:t>
      </w:r>
    </w:p>
    <w:p w:rsidR="00624DE6" w:rsidRPr="00DA5BE9" w:rsidRDefault="00624DE6" w:rsidP="00624DE6">
      <w:pPr>
        <w:pStyle w:val="1"/>
        <w:numPr>
          <w:ilvl w:val="0"/>
          <w:numId w:val="2"/>
        </w:numPr>
        <w:tabs>
          <w:tab w:val="clear" w:pos="284"/>
          <w:tab w:val="left" w:pos="567"/>
        </w:tabs>
        <w:spacing w:before="120"/>
        <w:ind w:left="0" w:firstLine="0"/>
        <w:rPr>
          <w:sz w:val="24"/>
          <w:szCs w:val="24"/>
        </w:rPr>
      </w:pPr>
      <w:r w:rsidRPr="00DA5BE9">
        <w:rPr>
          <w:sz w:val="24"/>
          <w:szCs w:val="24"/>
        </w:rPr>
        <w:t>Стандарт предоставления муниципальной услуги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Наименование муниципальной услуги: «Прием заявлений, постановка на учет  и зачисление детей в образовательные учреждения муниципального образования город Сосновоборск Красноярского края, реализующие основную общеобразовательную программу дошкольного образования (детские сады)».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Предоставление муниципальной услуги в части приема заявлений и постановки на учет детей осуществляется Управлением образования. В части зачисления в учреждения -учреждениями.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Результатом предоставления муниципальной услуги является постановка на учет и зачисление в учреждение либо отказ в зачислении в учреждение.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Сроки предоставления муниципальной услуги.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Регистрация заявления Заявителя о предоставлении муниципальной услуги и постановка ребенка на учет в автоматизированной информационной системе «Прием заявлений в учреждения дошкольного образования» (далее – АИС)  для зачисления в </w:t>
      </w:r>
      <w:r w:rsidRPr="00DA5BE9">
        <w:rPr>
          <w:sz w:val="24"/>
          <w:szCs w:val="24"/>
        </w:rPr>
        <w:lastRenderedPageBreak/>
        <w:t>учреждение осуществляется в течение всего календарного года в момент обращения Заявителя при личном обращении в часы приема или по графику, указанному в пункте 1.7.4., если запрос поступил с портала государственных услуг.</w:t>
      </w:r>
    </w:p>
    <w:p w:rsidR="00624DE6" w:rsidRPr="002315E1" w:rsidRDefault="00624DE6" w:rsidP="00624DE6">
      <w:pPr>
        <w:autoSpaceDE w:val="0"/>
        <w:autoSpaceDN w:val="0"/>
        <w:adjustRightInd w:val="0"/>
        <w:ind w:firstLine="567"/>
        <w:jc w:val="both"/>
        <w:outlineLvl w:val="1"/>
      </w:pPr>
      <w:r w:rsidRPr="002315E1">
        <w:t>Регистрация заявления Заявителя о предоставлении муниципальной услуги и постановка ребенка на учет в АИС для зачисления в учреждение, поступившее через МФЦ, осуществляется еженедельно, по средам в порядке очередности подачи заявления в МФЦ Заявителями.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Комплектование детей в учреждения на новый учебный год осуществляется Специалистами Управления образования посредством АИС в период с 1 мая по 31 мая. В остальное время, при наличии возможности, производится доукомплектование учреждений в соответствии с установленными нормативами.</w:t>
      </w:r>
    </w:p>
    <w:p w:rsidR="00624DE6" w:rsidRPr="002315E1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2315E1">
        <w:t>Выдача Заявителям направлений для зачисления в учреждения, формируемых АИС, осуществляется в часы приема, указанные в пункте 1.7.4.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Зачисление детей в учреждения осуществляется Сотрудником учреждения. Зачисление детей в учреждения осуществляется при предъявлении направления Управления образования, сформированного АИС. 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После приема документов, указанных </w:t>
      </w:r>
      <w:r w:rsidRPr="00F514BF">
        <w:rPr>
          <w:color w:val="000000" w:themeColor="text1"/>
          <w:sz w:val="24"/>
          <w:szCs w:val="24"/>
        </w:rPr>
        <w:t>в пункте 2.</w:t>
      </w:r>
      <w:r w:rsidRPr="00F514BF">
        <w:rPr>
          <w:color w:val="000000" w:themeColor="text1"/>
          <w:sz w:val="24"/>
          <w:szCs w:val="24"/>
          <w:lang w:val="ru-RU"/>
        </w:rPr>
        <w:t>7</w:t>
      </w:r>
      <w:r w:rsidRPr="00F514BF">
        <w:rPr>
          <w:color w:val="000000" w:themeColor="text1"/>
          <w:sz w:val="24"/>
          <w:szCs w:val="24"/>
        </w:rPr>
        <w:t>.</w:t>
      </w:r>
      <w:r w:rsidRPr="00F514BF">
        <w:rPr>
          <w:color w:val="000000" w:themeColor="text1"/>
          <w:sz w:val="24"/>
          <w:szCs w:val="24"/>
          <w:lang w:val="ru-RU"/>
        </w:rPr>
        <w:t>6</w:t>
      </w:r>
      <w:r w:rsidRPr="00F514BF">
        <w:rPr>
          <w:color w:val="000000" w:themeColor="text1"/>
          <w:sz w:val="24"/>
          <w:szCs w:val="24"/>
        </w:rPr>
        <w:t xml:space="preserve">. </w:t>
      </w:r>
      <w:r w:rsidRPr="00DA5BE9">
        <w:rPr>
          <w:sz w:val="24"/>
          <w:szCs w:val="24"/>
        </w:rPr>
        <w:t>Сотрудник учреждения заключает договор об образовании по образовательным программам дошкольного образования с Заявителем, в течение трех рабочих дней после заключения договора издает распорядительный акт о зачислении ребенка, который в трехдневный срок размещается на информационном стенде учреждения и на официальном сайте учреждения в сети Интернет.</w:t>
      </w:r>
    </w:p>
    <w:p w:rsidR="00624DE6" w:rsidRPr="002315E1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2315E1">
        <w:t>После издания распорядительного акта ребенок снимается с учета детей, нуждающихся в предоставлении места, в порядке предоставления муниципальной услуги.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>
        <w:t>Приказ Министерства просвещения Российской Федерации от 15.05.2020 № 236</w:t>
      </w:r>
      <w:r w:rsidRPr="002315E1">
        <w:t xml:space="preserve"> «Об утверждении Порядка приема на обучение по образовательным программам дошкольного образования», </w:t>
      </w:r>
      <w:r>
        <w:t>первоначально документ размещен на официальном</w:t>
      </w:r>
      <w:r w:rsidRPr="00F976D2">
        <w:t xml:space="preserve"> интернет-портал</w:t>
      </w:r>
      <w:r>
        <w:t>е</w:t>
      </w:r>
      <w:r w:rsidRPr="00F976D2">
        <w:t xml:space="preserve"> правовой информации http</w:t>
      </w:r>
      <w:r>
        <w:t xml:space="preserve">://www.pravo.gov.ru, 18.06.2020; 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постановлением администрации города </w:t>
      </w:r>
      <w:r>
        <w:t>Сосновоборска от 24.05.2017 № 663</w:t>
      </w:r>
      <w:r w:rsidRPr="002315E1">
        <w:t xml:space="preserve">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–образовательную программу дошкольного</w:t>
      </w:r>
      <w:r>
        <w:t xml:space="preserve"> образования»</w:t>
      </w:r>
      <w:r w:rsidRPr="002315E1">
        <w:t>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устав</w:t>
      </w:r>
      <w:r>
        <w:t>ы</w:t>
      </w:r>
      <w:r w:rsidRPr="002315E1">
        <w:t xml:space="preserve"> учреждений;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ины</w:t>
      </w:r>
      <w:r>
        <w:t>е</w:t>
      </w:r>
      <w:r w:rsidRPr="002315E1">
        <w:t xml:space="preserve"> действующи</w:t>
      </w:r>
      <w:r>
        <w:t>е</w:t>
      </w:r>
      <w:r w:rsidRPr="002315E1">
        <w:t xml:space="preserve"> нормат</w:t>
      </w:r>
      <w:r>
        <w:t>ивно</w:t>
      </w:r>
      <w:r w:rsidRPr="002315E1">
        <w:t xml:space="preserve"> правовы</w:t>
      </w:r>
      <w:r>
        <w:t>е</w:t>
      </w:r>
      <w:r w:rsidRPr="002315E1">
        <w:t xml:space="preserve"> акт</w:t>
      </w:r>
      <w:r>
        <w:t>ы</w:t>
      </w:r>
      <w:r w:rsidRPr="002315E1">
        <w:t>.</w:t>
      </w:r>
    </w:p>
    <w:p w:rsidR="00624DE6" w:rsidRPr="00DA5BE9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Перечень документов, необходимых для предоставления муниципальной услуги (далее - документы).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При постановке на учет при личном обращении Заявители представляют следующие документы: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заявление </w:t>
      </w:r>
      <w:r>
        <w:t>по форме, согласно приложению</w:t>
      </w:r>
      <w:r w:rsidRPr="002315E1">
        <w:t xml:space="preserve"> </w:t>
      </w:r>
      <w:r>
        <w:t xml:space="preserve">3 </w:t>
      </w:r>
      <w:proofErr w:type="gramStart"/>
      <w:r>
        <w:t xml:space="preserve">к </w:t>
      </w:r>
      <w:r w:rsidRPr="002315E1">
        <w:t>;</w:t>
      </w:r>
      <w:proofErr w:type="gramEnd"/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 xml:space="preserve">копия свидетельства о рождении ребенка (предоставляется вместе с оригиналом); 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паспорт или иной документ, удостоверяющий личность родителей (законных представителей)</w:t>
      </w:r>
    </w:p>
    <w:p w:rsidR="00624DE6" w:rsidRPr="002315E1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документы, подтверждающие полномочия законного представителя при необходимости (оригинал и копия);</w:t>
      </w:r>
    </w:p>
    <w:p w:rsidR="00624DE6" w:rsidRDefault="00624DE6" w:rsidP="00624DE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2315E1">
        <w:t>документы, подтверждающие право на предоставление места в учреждении в первоочередном (внеочередном) порядке.</w:t>
      </w:r>
    </w:p>
    <w:p w:rsidR="00624DE6" w:rsidRPr="00C74962" w:rsidRDefault="00624DE6" w:rsidP="00624D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4962">
        <w:rPr>
          <w:rFonts w:eastAsiaTheme="minorHAnsi"/>
          <w:lang w:eastAsia="en-US"/>
        </w:rPr>
        <w:tab/>
        <w:t>Дети граждан, имеющих право на внеочередное определение (прием) в учреждение: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478"/>
        <w:gridCol w:w="2459"/>
        <w:gridCol w:w="2960"/>
      </w:tblGrid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№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Категории детей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Правоустанавливающий документ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от 15 мая 1991 г. N 1244-1 "О социальной защите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Удостоверение получившего (ей) или перенесшего (ей) лучевую болезнь и другие заболевания, связанные с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радиационным воздействием вследствие катастрофы на Чернобыльской АЭС; ставшего (ей) инвалидом (предъявляется вместе с копией)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граждан из подразделений особого риска, а также семей, потерявших кормильца из числа этих граждан, лиц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а)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б)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в) непосредственных участников ликвидации радиационных аварий на ядерных установках надводных и подводных кораблей и других военных объектах;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г) личного состава отдельных подразделений по сборке ядерных зарядов из числа военнослужащих;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д) непосредственных участников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9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ВС РФ от 27.12.1991 N 2123-1 (ред. от 30.12.2012)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Удостоверение гражданина из подразделения особого риска, а также члена семьи, потерявшей кормильца из числа этих граждан (предъявляется вместе с копией)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прокуроров, в том числе Генерального прокурора Российской Федерации, его советников, старших помощников, помощников и помощников по особым поручениям, заместителей Генерального прокурора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помощников прокуроров, старших прокуроров и прокуроров управлений и отделов, действующие в пределах своей компетенции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</w:t>
            </w:r>
            <w:hyperlink r:id="rId20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17 января 1992 г. N 2202-1 "О прокуратуре Российской Федерации"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Справка с места работы гражданина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4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судей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1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от 26 июня 1992 г. N 3132-1 "О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статусе судей в Российской Федерации"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lastRenderedPageBreak/>
              <w:t>Справка с места работы гражданина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сотрудников Следственного комитета Российской Федерации, в том числе руководителей следственных органов Следственного комитета, следователей, а также других должностных лиц Следственного комитета, имеющих специальные или воинские звания либо замещающих должности, по которым предусмотрено присвоение специальных или воинских званий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</w:t>
            </w:r>
            <w:hyperlink r:id="rId22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28 декабря 2010 г. N 403-ФЗ "О Следственном комитете Российской Федерации"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Справка с места работы гражданина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военнослужащих - граждан, проходивших военную службу по контракту,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(предоставление места в учреждении не позднее месячного срока с момента обращения граждан)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</w:t>
            </w:r>
            <w:hyperlink r:id="rId23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27 мая 1998 г. N 76-ФЗ "О статусе военнослужащих"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военного комиссариата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4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военного комиссариата</w:t>
            </w:r>
          </w:p>
        </w:tc>
      </w:tr>
      <w:tr w:rsidR="00624DE6" w:rsidRPr="00C74962" w:rsidTr="00623487">
        <w:tc>
          <w:tcPr>
            <w:tcW w:w="466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Детям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ar13"/>
            <w:bookmarkEnd w:id="0"/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б) командированным в воинские части и органы, указанные в </w:t>
            </w:r>
            <w:hyperlink w:anchor="Par13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подпункте "а"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настоящего пункта;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Par17"/>
            <w:bookmarkEnd w:id="1"/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е) командированным в воинские части и органы, указанные в </w:t>
            </w:r>
            <w:hyperlink w:anchor="Par17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подпункте "д"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настоящего пункта;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5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Постановление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Правительства РФ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3260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военного комиссариата</w:t>
            </w:r>
          </w:p>
        </w:tc>
      </w:tr>
    </w:tbl>
    <w:p w:rsidR="00624DE6" w:rsidRPr="00C74962" w:rsidRDefault="00624DE6" w:rsidP="00624DE6">
      <w:pPr>
        <w:widowControl w:val="0"/>
        <w:autoSpaceDE w:val="0"/>
        <w:autoSpaceDN w:val="0"/>
        <w:adjustRightInd w:val="0"/>
        <w:ind w:firstLine="540"/>
        <w:jc w:val="both"/>
      </w:pPr>
      <w:r w:rsidRPr="00C74962">
        <w:lastRenderedPageBreak/>
        <w:t>Дети граждан, имеющие право на первоочередное зачисление (прием) в учреждение: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015"/>
        <w:gridCol w:w="2551"/>
        <w:gridCol w:w="2552"/>
      </w:tblGrid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№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Категории детей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Основание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Правоустанавливающий документ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1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из многодетных семей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6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Указ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5 мая 1992 г. N 431 "О мерах по социальной поддержке семей"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7B2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>Свидетельства о рождении несовершеннолетних детей, в том числе усыновленных, пасынков, падчериц, а также приемных, опекаемых, находящихся под попечительством, совместно проживающих (предъявляются вместе с копией) и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финансового-лицевого счета.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7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Указ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2 октября 1992 г. N 1157 "О дополнительных мерах государственной поддержки инвалидов"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медико-социальной экспертизы (предъявляется вместе с копией)</w:t>
            </w:r>
          </w:p>
        </w:tc>
      </w:tr>
      <w:tr w:rsidR="00624DE6" w:rsidRPr="00C74962" w:rsidTr="00623487">
        <w:trPr>
          <w:trHeight w:val="2718"/>
        </w:trPr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3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военнослужащих по месту жительства их семей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</w:t>
            </w:r>
            <w:hyperlink r:id="rId28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27 мая 1998 г. N 76-ФЗ "О статусе военнослужащих"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7B2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>Справка военного комиссариата и документы, подтверждающие место жительства семьи (свидетельство о месте жительства или месте пребывания,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финансового-лицевого счета)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4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сотрудников полиции по месту жительства, в том числе: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б) дети сотрудника полиции, умершего вследствие заболевания, полученного в период прохождения службы в полиции;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в)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г)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д) дети сотрудников органов внутренних дел, не являющихся сотрудниками полиции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Федеральный </w:t>
            </w:r>
            <w:hyperlink r:id="rId29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07.02.2011 N 3-ФЗ "О полиции"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7B2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Справка с места работы, документы, подтверждающие место </w:t>
            </w:r>
            <w:r w:rsidRPr="00597B2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lastRenderedPageBreak/>
              <w:t xml:space="preserve">жительства семьи (свидетельство о месте жительства или месте пребывания (предъявляются вместе с копией), или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финансового-лицевого счета) 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по месту жительства, в том числе: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а)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б)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в)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г)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(находившимся) на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иждивении сотрудника, гражданина Российской Федерации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Федеральный </w:t>
            </w:r>
            <w:hyperlink r:id="rId30" w:history="1">
              <w:r w:rsidRPr="00C74962">
                <w:rPr>
                  <w:rFonts w:eastAsiaTheme="minorHAnsi"/>
                  <w:sz w:val="20"/>
                  <w:szCs w:val="20"/>
                  <w:lang w:eastAsia="en-US"/>
                </w:rPr>
                <w:t>закон</w:t>
              </w:r>
            </w:hyperlink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22E9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>Справка с места работы, документы, подтверждающие место жительства семьи (свидетельство о месте жительства или месте пребывания (предъявляются вместе с копией), или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финансового-лицевого счета)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одиноких матерей (т.е. 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Поручение Президента Российской Федерации от 4 мая 2011 г. N Пр-1227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Свидетельство о рождении ребенка или справка из органа записи актов гражданского состояния о том, что запись об отце внесена по указанию матери (представляются вместе с копиями)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7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педагогических работников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sz w:val="20"/>
                <w:szCs w:val="20"/>
              </w:rPr>
              <w:t xml:space="preserve">Постановление администрации города Сосновоборска от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24 мая 2017 г. N 663 </w:t>
            </w:r>
            <w:r w:rsidRPr="00C74962">
              <w:rPr>
                <w:sz w:val="20"/>
                <w:szCs w:val="20"/>
              </w:rPr>
              <w:t>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 дошкольного образования»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с места работы</w:t>
            </w:r>
          </w:p>
        </w:tc>
      </w:tr>
      <w:tr w:rsidR="00624DE6" w:rsidRPr="00C74962" w:rsidTr="00623487">
        <w:tc>
          <w:tcPr>
            <w:tcW w:w="488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015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Дети младших воспитателей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образования</w:t>
            </w:r>
          </w:p>
        </w:tc>
        <w:tc>
          <w:tcPr>
            <w:tcW w:w="2551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sz w:val="20"/>
                <w:szCs w:val="20"/>
              </w:rPr>
              <w:t xml:space="preserve">Постановление администрации города Сосновоборска от </w:t>
            </w:r>
            <w:r w:rsidRPr="00C74962">
              <w:rPr>
                <w:rFonts w:eastAsiaTheme="minorHAnsi"/>
                <w:sz w:val="20"/>
                <w:szCs w:val="20"/>
                <w:lang w:eastAsia="en-US"/>
              </w:rPr>
              <w:t xml:space="preserve">24 мая 2017 г. N 663 </w:t>
            </w:r>
            <w:r w:rsidRPr="00C74962">
              <w:rPr>
                <w:sz w:val="20"/>
                <w:szCs w:val="20"/>
              </w:rPr>
              <w:t>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 дошкольного образования»</w:t>
            </w:r>
          </w:p>
        </w:tc>
        <w:tc>
          <w:tcPr>
            <w:tcW w:w="2552" w:type="dxa"/>
          </w:tcPr>
          <w:p w:rsidR="00624DE6" w:rsidRPr="00C74962" w:rsidRDefault="00624DE6" w:rsidP="006234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74962">
              <w:rPr>
                <w:rFonts w:eastAsiaTheme="minorHAnsi"/>
                <w:sz w:val="20"/>
                <w:szCs w:val="20"/>
                <w:lang w:eastAsia="en-US"/>
              </w:rPr>
              <w:t>Справка с места работы</w:t>
            </w:r>
          </w:p>
        </w:tc>
      </w:tr>
    </w:tbl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Родителям (законным представителям) детей, представившим документы о постановке на учет лично, выдается талон подтверждение о постановке, сформированный АИС, содержащий следующую информацию: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Ф.И.О. заявителя;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Ф.И.О. ребенка, поставленного на учет;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дата рождения ребенка;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приоритетные для поступления учреждения;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дата и время подачи заявления;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контактная информация Управления образования;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ссылка на официальный портал.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При постановке на учет в Управлении образования детей дошкольного возраста в Журнале регистрации постановки на очередь указывается: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дата регистрации;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Ф.И.О., дата и год рождения ребенка;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дата постановки ребенка на учет;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место жительства ребенка (фактический адрес проживания);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Ф.И.О. родителя (законного представителя);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подпись родителя (законного представителя).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lastRenderedPageBreak/>
        <w:t>При постановке  на учет ребенка, нуждающегося в предоставлении места в учреждении, через портал государственных и муниципальных услуг Заявители могут представить следующие документы:</w:t>
      </w:r>
    </w:p>
    <w:p w:rsidR="00624DE6" w:rsidRPr="00F7576E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 xml:space="preserve">- </w:t>
      </w:r>
      <w:r w:rsidRPr="00F7576E">
        <w:t>заявление в электронном виде;</w:t>
      </w:r>
    </w:p>
    <w:p w:rsidR="00624DE6" w:rsidRPr="00F7576E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F7576E">
        <w:t>- электронная копия свидетельства о рождении;</w:t>
      </w:r>
    </w:p>
    <w:p w:rsidR="00624DE6" w:rsidRPr="00F7576E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F7576E">
        <w:t>- электронная копия документа, подтверждающего статус законного представителя ребенка (в случае отсутствия родителей);</w:t>
      </w:r>
    </w:p>
    <w:p w:rsidR="00624DE6" w:rsidRPr="00F7576E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F7576E">
        <w:t>- электронные копии документов, подтверждающих право на внеочередной или первоочередной прием в учреждение (подпункт 2.7.1. настоящего Регламента).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При постановке  на учет ребенка, нуждающегося в предоставлении места в учреждении, в МФЦ  Заявители представляют следующие документы: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заявление;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копию свидетельства о рождении;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 xml:space="preserve">- копию паспорта родителя (законного представителя) 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копию документа, подтверждающего статус законного представителя ребенка (в случае отсутствия родителей);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-копии документов, подтверждающих право на внеочередной или первоочередной прием в учреждение (подпункт 2.7.1. настоящего Регламента).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 xml:space="preserve">Перечень документов, необходимых для </w:t>
      </w:r>
      <w:r>
        <w:rPr>
          <w:sz w:val="24"/>
          <w:szCs w:val="24"/>
          <w:lang w:val="ru-RU"/>
        </w:rPr>
        <w:t>получения</w:t>
      </w:r>
      <w:r w:rsidRPr="00DA5BE9">
        <w:rPr>
          <w:sz w:val="24"/>
          <w:szCs w:val="24"/>
        </w:rPr>
        <w:t xml:space="preserve"> муниципальной услуги, представляемых в учреждение: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а) заявление родителей (законных представителей) о приеме ребенка в учреждение;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б) направление, выданное Управлением образования (приложение 4);</w:t>
      </w:r>
    </w:p>
    <w:p w:rsidR="00624DE6" w:rsidRDefault="00624DE6" w:rsidP="00624DE6">
      <w:pPr>
        <w:autoSpaceDE w:val="0"/>
        <w:autoSpaceDN w:val="0"/>
        <w:adjustRightInd w:val="0"/>
        <w:ind w:firstLine="540"/>
        <w:jc w:val="both"/>
      </w:pPr>
      <w:r>
        <w:t>в) документ</w:t>
      </w:r>
      <w:r w:rsidRPr="00C74962">
        <w:t>, удостоверяющий личность одного из родителей (законны</w:t>
      </w:r>
      <w:r>
        <w:t xml:space="preserve">х представителей), </w:t>
      </w:r>
      <w:proofErr w:type="gramStart"/>
      <w:r>
        <w:t>либо  документ</w:t>
      </w:r>
      <w:proofErr w:type="gramEnd"/>
      <w:r w:rsidRPr="00C74962">
        <w:t>, удостоверяющего личность иностранного гражданина и лица без гражданства;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>
        <w:t>г) р</w:t>
      </w:r>
      <w:r w:rsidRPr="0084004B">
        <w:t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>
        <w:t>д</w:t>
      </w:r>
      <w:r w:rsidRPr="00C74962">
        <w:t>) ме</w:t>
      </w:r>
      <w:r>
        <w:t>дицинское заключение</w:t>
      </w:r>
      <w:r w:rsidRPr="00C74962">
        <w:t>;</w:t>
      </w:r>
    </w:p>
    <w:p w:rsidR="00624DE6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rPr>
          <w:rFonts w:eastAsia="Calibri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заключения психолого-медико-педагогической комиссии </w:t>
      </w:r>
      <w:r w:rsidRPr="00C74962">
        <w:t>для обучения по адаптированной образовательной программе.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>
        <w:t>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предъявлять свидетельство о рождении ребенка, выданное на территории Российской Федерации, и свидетельство о регистрации ребенка по месту жительства или месту пребывания на закрепленной территории по собственной инициативе.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Родители (законные представители) детей имеют право по своему усмотрению представлять другие документы.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Требование представления других документов в качестве основания для приема детей в учреждение не допускается.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Документы представляются на русском языке, либо имеют в установленном законом порядке заверенный перевод на русский язык.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В документах не должно быть подчисток, приписок, зачеркнутых слов и иных исправлений.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Тексты на копиях документов, полученных посредством светокопирования, должны быть разборчивы.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lastRenderedPageBreak/>
        <w:t>В случае отправления документов по электронной почте все документы, содержащие подписи и печати, должны быть отсканированы в формате JPG или PDF. Отсканированный текст, подписи и печати должны читаться без затруднений.</w:t>
      </w:r>
    </w:p>
    <w:p w:rsidR="00624DE6" w:rsidRPr="00DA5BE9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DA5BE9">
        <w:rPr>
          <w:sz w:val="24"/>
          <w:szCs w:val="24"/>
        </w:rPr>
        <w:t>Запрещено требовать от Заявителя: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находятся в распоряжении учреждений и Управления образования, за исключением документов, указанных в части 6 </w:t>
      </w:r>
      <w:hyperlink r:id="rId31" w:history="1">
        <w:r w:rsidRPr="00C74962">
          <w:t>статьи 7</w:t>
        </w:r>
      </w:hyperlink>
      <w:r w:rsidRPr="00C74962">
        <w:t xml:space="preserve"> Федерального закона от 27.07.2010 </w:t>
      </w:r>
      <w:r>
        <w:t>№</w:t>
      </w:r>
      <w:r w:rsidRPr="00C74962">
        <w:t xml:space="preserve"> 210-ФЗ "Об организации предоставления государственных и муниципальных услуг".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Основания для отказа в предоставлении муниципальной услуги.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Основания для отказа в предоставлении муниципальной услуги при постановке на учет: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-несоответствие возраста ребенка условиям предоставления муниципальной услуги;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несоответствие статуса Заявителя требованиям пункта 1.6. настоящего Регламента;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- несоответствие предоставленных документов пунктам 2.7.1., 2.7.4. или 2.7.5.  Регламента.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Основания для отказа в предоставлении муниципальной услуги при зачислении в учреждение: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-несоответствие статуса Заявителя требованиям пункта 1.6. настоящего Регламента;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- несоответствие возраста ребенка условиям предоставления муниципальной услуги;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- отсутствие свободных мест в учреждении;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 xml:space="preserve">- несоответствие предоставленных документов пункту 2.7.6. настоящего Регламента. 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134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Муниципальная услуга предоставляется бесплатно.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 при личном обращении Заявителей составляет 15 минут.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Помещение для осуществления муниципальной услуги оснащено: стульями, столами, телефоном, компьютерной системой с возможностью доступа Сотрудника, Специалиста к необходимым информационным базам данных, печатающим устройством.</w:t>
      </w:r>
    </w:p>
    <w:p w:rsidR="00624DE6" w:rsidRPr="00C74962" w:rsidRDefault="00624DE6" w:rsidP="00624DE6">
      <w:pPr>
        <w:autoSpaceDE w:val="0"/>
        <w:autoSpaceDN w:val="0"/>
        <w:adjustRightInd w:val="0"/>
        <w:ind w:firstLine="720"/>
        <w:jc w:val="both"/>
      </w:pPr>
      <w:r w:rsidRPr="00C74962"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Места для информирования заявителей, получения информации и заполнения необходимых документов отводятся непосредственно в Управлении образования, учреждениях.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 xml:space="preserve">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инвалидов, Управлением образования и учреждениями проводятся мероприятия по </w:t>
      </w:r>
      <w:r w:rsidRPr="00645FBF">
        <w:rPr>
          <w:sz w:val="24"/>
          <w:szCs w:val="24"/>
        </w:rPr>
        <w:lastRenderedPageBreak/>
        <w:t>обеспечению беспрепятственного доступа маломобильных граждан к объекту с учетом разумного приспособления.</w:t>
      </w:r>
    </w:p>
    <w:p w:rsidR="00624DE6" w:rsidRPr="00C74962" w:rsidRDefault="00624DE6" w:rsidP="00624DE6">
      <w:pPr>
        <w:autoSpaceDE w:val="0"/>
        <w:autoSpaceDN w:val="0"/>
        <w:adjustRightInd w:val="0"/>
        <w:ind w:firstLine="567"/>
        <w:jc w:val="both"/>
      </w:pPr>
      <w:r w:rsidRPr="00C74962">
        <w:t>Специалисты, Сотрудники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Информационные стенды о муниципальной услуге в учреждении размещаются в доступном для получателя услуги месте и содержат копии устава,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 учреждением, а также перечень документов, необходимый для зачисления ребенка в учреждение, образцы заявлений для зачисления в учреждение, контактная информация учреждения.</w:t>
      </w:r>
    </w:p>
    <w:p w:rsidR="00624DE6" w:rsidRPr="00645FBF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Помещения для ожидания и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 образования.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Показатели доступности и качества муниципальной услуги - полное удовлетворение запросов Заявителей на получение муниципальной услуги. Основными требованиями к исполнению муниципальной услуги являются: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возможность получения муниципальной услуги в МФЦ в части приема заявлений и постановки на учет в соответствии с соглашением о взаимодействии;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достоверность предоставляемой информации;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четкость в изложении информации;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полнота информирования;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наглядность форм предоставляемой информации;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удобство и доступность получения информации;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оперативность предоставления информации.</w:t>
      </w:r>
    </w:p>
    <w:p w:rsidR="00624DE6" w:rsidRPr="00C74962" w:rsidRDefault="00624DE6" w:rsidP="00624DE6">
      <w:pPr>
        <w:shd w:val="clear" w:color="auto" w:fill="FFFFFF"/>
        <w:ind w:firstLine="540"/>
        <w:jc w:val="both"/>
      </w:pPr>
      <w:r w:rsidRPr="00C74962">
        <w:t>В Управлении образования, учреждениях обеспечивается: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 xml:space="preserve">допуск на объект </w:t>
      </w:r>
      <w:proofErr w:type="spellStart"/>
      <w:r w:rsidRPr="00C74962">
        <w:t>сурдопереводчика</w:t>
      </w:r>
      <w:proofErr w:type="spellEnd"/>
      <w:r w:rsidRPr="00C74962">
        <w:t xml:space="preserve">, </w:t>
      </w:r>
      <w:proofErr w:type="spellStart"/>
      <w:r w:rsidRPr="00C74962">
        <w:t>тифлосурдопереводчика</w:t>
      </w:r>
      <w:proofErr w:type="spellEnd"/>
      <w:r w:rsidRPr="00C74962">
        <w:t>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сопровождение инвалидов, имеющих стойкие нарушения функции зрения и самостоятельного передвижения в помещении;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 xml:space="preserve">Требование к порядку предоставления муниципальной услуги - Заявитель обращается  лично в Управление образования, в МФЦ или через портал государственных и муниципальных услуг, представив документы, соответствующие перечню, предусмотренному </w:t>
      </w:r>
      <w:hyperlink w:anchor="Par118" w:history="1">
        <w:r w:rsidRPr="00645FBF">
          <w:rPr>
            <w:sz w:val="24"/>
            <w:szCs w:val="24"/>
          </w:rPr>
          <w:t>подпунктами 2.7.1</w:t>
        </w:r>
      </w:hyperlink>
      <w:r w:rsidRPr="00645FBF">
        <w:rPr>
          <w:sz w:val="24"/>
          <w:szCs w:val="24"/>
        </w:rPr>
        <w:t xml:space="preserve">., 2.7.5. или 2.7.4. Регламента. Заявитель обращается в учреждение лично или почтовым сообщением с уведомлением о вручении, посредством официального сайта учреждения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предоставив документы, согласно </w:t>
      </w:r>
      <w:hyperlink w:anchor="Par132" w:history="1">
        <w:r w:rsidRPr="00645FBF">
          <w:rPr>
            <w:sz w:val="24"/>
            <w:szCs w:val="24"/>
          </w:rPr>
          <w:t>подпункту 2.</w:t>
        </w:r>
        <w:r>
          <w:rPr>
            <w:sz w:val="24"/>
            <w:szCs w:val="24"/>
            <w:lang w:val="ru-RU"/>
          </w:rPr>
          <w:t>7</w:t>
        </w:r>
        <w:r w:rsidRPr="00645FBF">
          <w:rPr>
            <w:sz w:val="24"/>
            <w:szCs w:val="24"/>
          </w:rPr>
          <w:t>.6.</w:t>
        </w:r>
      </w:hyperlink>
      <w:r w:rsidRPr="00645FBF">
        <w:rPr>
          <w:sz w:val="24"/>
          <w:szCs w:val="24"/>
        </w:rPr>
        <w:t xml:space="preserve"> Регламента.</w:t>
      </w:r>
    </w:p>
    <w:p w:rsidR="00624DE6" w:rsidRPr="00DA5BE9" w:rsidRDefault="00624DE6" w:rsidP="00624DE6">
      <w:pPr>
        <w:pStyle w:val="1"/>
        <w:numPr>
          <w:ilvl w:val="0"/>
          <w:numId w:val="2"/>
        </w:numPr>
        <w:tabs>
          <w:tab w:val="clear" w:pos="284"/>
          <w:tab w:val="left" w:pos="567"/>
        </w:tabs>
        <w:spacing w:before="120"/>
        <w:ind w:left="0" w:firstLine="0"/>
        <w:rPr>
          <w:sz w:val="24"/>
          <w:szCs w:val="24"/>
        </w:rPr>
      </w:pPr>
      <w:r w:rsidRPr="00DA5BE9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DA5BE9">
        <w:rPr>
          <w:sz w:val="24"/>
          <w:szCs w:val="24"/>
          <w:lang w:val="ru-RU"/>
        </w:rPr>
        <w:t xml:space="preserve"> </w:t>
      </w:r>
      <w:r w:rsidRPr="00DA5BE9">
        <w:rPr>
          <w:sz w:val="24"/>
          <w:szCs w:val="24"/>
        </w:rPr>
        <w:t>выполнения административных процедур (действий) в электронной форме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информирование и консультирование Заявителей о предоставлении муниципальной услуги;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lastRenderedPageBreak/>
        <w:t>прием документов Заявителя и постановка на учет детей, нуждающихся в предоставлении места в учреждении;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выдача направления для зачисления в учреждение;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зачисление в учреждение.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Ответственными за выполнение административных действий при предоставлении муниципальной услуги являются Специалисты, Сотрудники и руководители учреждений, руководитель Управления образования.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Последовательность административных процедур, выполняемых при предоставлении муниципальной услуги, указана в блок-схеме (приложение 2).</w:t>
      </w:r>
    </w:p>
    <w:p w:rsidR="00624DE6" w:rsidRPr="00645FBF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645FBF">
        <w:rPr>
          <w:sz w:val="24"/>
          <w:szCs w:val="24"/>
        </w:rPr>
        <w:t>Сроки прохождения отдельных административных процедур: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информирование и консультирование осуществляется в день обращения Заявителя к Специалисту или Сотруднику, либо посредством информации, размещенной на сайтах;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 xml:space="preserve">прием документов при личном обращении Заявителя и при поступлении заявления через портал государственных и муниципальных услуг и постановка на учет детей, нуждающихся в предоставлении места в учреждении, осуществляется в день обращения заявителя в часы приема Специалиста; 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выдача направления для зачисления в учреждение осуществляется с 1 июня по 31 августа, текущего календарного года. В случае доукомплектования выдача направления осуществляется в течение 14 дней с момента оповещения заявителя посредством телефонной связи или почтового уведомления;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зачисление в учреждение осуществляется в срок до 1 сентября текущего календарного года. В случае доукомплектования -  в течение 14 дней с момента получения направления Заявителем в учреждение.</w:t>
      </w:r>
    </w:p>
    <w:p w:rsidR="00624DE6" w:rsidRPr="00AD1A0A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Информирование и консультирование.</w:t>
      </w:r>
    </w:p>
    <w:p w:rsidR="00624DE6" w:rsidRPr="00AD1A0A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Информирование и консультирование осуществляется Специалистами и Сотрудниками непосредственно в момент обращения Заявителя, либо посредством размещенной на указанных в Регламенте сайтах информации, а также с использованием почтовой, телефонной связи, информационных стендов, размещенных в Управлении образования и учреждениях.</w:t>
      </w:r>
    </w:p>
    <w:p w:rsidR="00624DE6" w:rsidRPr="00AD1A0A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Прием документов от Заявителя и постановка на учет.</w:t>
      </w:r>
    </w:p>
    <w:p w:rsidR="00624DE6" w:rsidRPr="00AD1A0A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Основанием для начала данной административной процедуры является поступление заявления и документов от Заявителя в Управление образования или в МФЦ при личном обращении Заявителя к Специалисту, либо поступление документов с использованием средств почтовой связи, либо посредством передачи документов через электронные каналы связи в электронной форме.</w:t>
      </w:r>
    </w:p>
    <w:p w:rsidR="00624DE6" w:rsidRPr="00AD1A0A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Ответственным за исполнение данной административной процедуры является Специалист.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Срок исполнения данной административной процедуры составляет не более 1 рабочего дня со дня регистрации заявления при личном обращении Заявителя к Специалисту Управления образования и не более 7 рабочих дней при обращении Заявителя к Специалисту МФЦ, не более 5 рабочих дней при получении документов через электронные каналы связи.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Специалист при личном обращении Заявителя: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устанавливает личность Заявителя;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принимает документы и вносит запись в журнал регистрации постановки на очередь и в АИС;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выдает талон подтверждение о факте постановки на очередь.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При поступлении заявления через электронные каналы связи Специалист: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рассматривает заявление на правильность заполнения, наличие дополнительных проверок и их результатов;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при соблюдении всех параметров заявления со статусом «Заявление ожидает рассмотрение», «Заявление принято ведомством» присваивается статус «Очередник»;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lastRenderedPageBreak/>
        <w:t>в случае поступления заявления со статусом «Заявление приостановлено – требуются оригиналы документов», «Заявление отклонено» Специалист связывается с Заявителем по контактам, указанным в заявлении, сообщает о необходимости представления подтверждающих документов лично Заявителем.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При поступлении заявления через МФЦ Специалист: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рассматривает заявление на правильность заполнения, наличие всех необходимых документов;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вносит запись в журнал регистрации постановки на очередь и в АИС;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распечатывает талон подтверждение о факте постановки на очередь, содержащий информацию, соответствующую перечню, предусмотренному подпункт</w:t>
      </w:r>
      <w:r>
        <w:t>ом</w:t>
      </w:r>
      <w:r w:rsidRPr="00C74962">
        <w:t xml:space="preserve"> 2.7.2. настоящего Регламента и передает его в МФЦ;</w:t>
      </w:r>
    </w:p>
    <w:p w:rsidR="00624DE6" w:rsidRPr="00C74962" w:rsidRDefault="00624DE6" w:rsidP="00624D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74962">
        <w:t>в случае отсутствия необходимых документов Специалист связывается со Специалистами МФЦ, сообщает о необходимости представления необходимых документов.</w:t>
      </w:r>
    </w:p>
    <w:p w:rsidR="00624DE6" w:rsidRPr="00AD1A0A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AD1A0A">
        <w:rPr>
          <w:sz w:val="24"/>
          <w:szCs w:val="24"/>
        </w:rPr>
        <w:t>Результатом исполнения административной процедуры является внесение записи в журнал регистрации постановки на очередь, либо отказ в предоставлении муниципальной услуги на основании пункта 2.8.1. Регламента.</w:t>
      </w:r>
    </w:p>
    <w:p w:rsidR="00624DE6" w:rsidRPr="00E451C4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E451C4">
        <w:rPr>
          <w:sz w:val="24"/>
          <w:szCs w:val="24"/>
        </w:rPr>
        <w:t>Выдача направления для зачисления в учреждение.</w:t>
      </w:r>
    </w:p>
    <w:p w:rsidR="00624DE6" w:rsidRPr="00E451C4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E451C4">
        <w:rPr>
          <w:sz w:val="24"/>
          <w:szCs w:val="24"/>
        </w:rPr>
        <w:t>Основанием для начала административного действия является приказ руководителя Управления образования об утверждении списков будущих воспитанников учреждений.</w:t>
      </w:r>
    </w:p>
    <w:p w:rsidR="00624DE6" w:rsidRPr="00C74962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C74962">
        <w:rPr>
          <w:sz w:val="24"/>
          <w:szCs w:val="24"/>
        </w:rPr>
        <w:t>Распределение детей в учреждения осуществляется Управлением образования в период с 1 мая по 31 мая включительно на основании заявок данных учреждений, содержащих в себе указание на количество детей по годам рождения, необходимое для укомплектования учреждения в  соответствии с установленными нормативами.</w:t>
      </w:r>
    </w:p>
    <w:p w:rsidR="00624DE6" w:rsidRPr="00C74962" w:rsidRDefault="00624DE6" w:rsidP="00624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62">
        <w:rPr>
          <w:rFonts w:ascii="Times New Roman" w:hAnsi="Times New Roman" w:cs="Times New Roman"/>
          <w:sz w:val="24"/>
          <w:szCs w:val="24"/>
        </w:rPr>
        <w:t>Учреждения комплектуются только теми детьми, которые поставлены на учет для предоставления места в учреждении.</w:t>
      </w:r>
    </w:p>
    <w:p w:rsidR="00624DE6" w:rsidRPr="00C74962" w:rsidRDefault="00624DE6" w:rsidP="00624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62">
        <w:rPr>
          <w:rFonts w:ascii="Times New Roman" w:hAnsi="Times New Roman" w:cs="Times New Roman"/>
          <w:sz w:val="24"/>
          <w:szCs w:val="24"/>
        </w:rPr>
        <w:t>Сформированные списки детей утверждаются приказом руководителя Управления образования в течение 3 рабочих дней.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В целях оптимизации и ускорения процесса оповещения родителей (законных представителей) о необходимости получения направления, Управление образования передает утвержденные списки руководителям учреждений. Учреждения связываются с родителями (законными представителями) по телефону, указанному ими в заявлении, а в случае отсутствия возможности связаться с родителями (законными представителями) по телефону, направляют им уведомление о необходимости получения направления, а также о необходимости обновления документов, подтверждающих наличие у них льготы по поступлению их детей в учреждение во внеочередном и первоочередном порядке.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В ходе исполнения данной административной процедуры Специалист выдает заявителю направление, формируемое АИС (приложение 4), также разъясняет срок, в течение которого оно действительно. Факт выдачи направления регистрируется в журнале выдачи направлений.</w:t>
      </w:r>
    </w:p>
    <w:p w:rsidR="00624DE6" w:rsidRPr="00E451C4" w:rsidRDefault="00624DE6" w:rsidP="00624DE6">
      <w:pPr>
        <w:pStyle w:val="2"/>
        <w:numPr>
          <w:ilvl w:val="2"/>
          <w:numId w:val="2"/>
        </w:numPr>
        <w:ind w:left="0" w:firstLine="567"/>
        <w:rPr>
          <w:sz w:val="24"/>
          <w:szCs w:val="24"/>
        </w:rPr>
      </w:pPr>
      <w:r w:rsidRPr="00E451C4">
        <w:rPr>
          <w:sz w:val="24"/>
          <w:szCs w:val="24"/>
        </w:rPr>
        <w:t xml:space="preserve">При принятии родителями (законными представителями) решения о непосещении ребенком учреждения ребенок остается на очереди в АИС по первоначальной дате постановки на учет. При отсутствии детей по месту проживания, отказе родителя от предоставленного места по состоянию здоровья в АИС в соответствующем поле детям присваиваются соответствующие статусы. После присвоения данных статусов учетные карточки детей автоматически перемещаются в архив автоматизированной электронной системы, в котором хранится информация о детях, не участвующих в комплектовании учреждений. На основании заявления родителей (законных представителей) в Управление образования ребенок восстанавливается в очереди в АИС по первоначальной дате </w:t>
      </w:r>
      <w:r w:rsidRPr="00E451C4">
        <w:rPr>
          <w:sz w:val="24"/>
          <w:szCs w:val="24"/>
        </w:rPr>
        <w:lastRenderedPageBreak/>
        <w:t xml:space="preserve">постановки на учет. Отказ родителя (законного представителя) от получения направления в учреждение оформляется путем подачи заявления в Управление образования. 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В целях эффективной организации образовательного процесса необходимо, чтобы все дети были приняты в учреждение не позднее 1 сентября текущего календарного года. Родителям (законным представителям) необходимо предъявить направление и медицинское заключение в учреждение в соответствии с графиком поступления детей, определяемым каждым учреждением самостоятельно.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Если родителями (законными представителями) до 1 сентября текущего года направление не предъявлено в учреждение без уважительной причины, руководитель учреждения незамедлительно доводит указанную информацию до Управления. В этом случае направление считается утратившим силу, ребенок возвращается на очередь по дате первоначальной постановки.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В случае распределения детей на свободные (освободившиеся, вновь созданные) места в учреждениях в течение учебного года родители (законные представители) детей, получивших место в учреждении, обязаны получить направление Управления образования в течение 14 дней с момента извещения, а получив направление, в течение 14 дней представить его в учреждение. В противном случае ребенок возвращается на очередь по дате первоначальной постановки.  Исключение составляют случаи, когда родители (законные представители)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направления. В этом случае ребенок остается в списке детей, получивших место в учреждении, до указанной родителями (законными представителями) предполагаемой даты получения направления Управления образования.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Зачисление ребенка в дошкольное учреждение.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  <w:outlineLvl w:val="1"/>
      </w:pPr>
      <w:r w:rsidRPr="00C74962">
        <w:t>3.8.1. Основанием для начала данной административной процедуры является представление Заявителем в учреждение документов, предусмотренных пунктом 2.7.6. Регламента.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Сотрудник при личном обращении Заявителя: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а) устанавливает личность Заявителя;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б) принимает документы, проверяет их наличие и соответствие </w:t>
      </w:r>
      <w:hyperlink w:anchor="Par118" w:history="1">
        <w:r w:rsidRPr="00C74962">
          <w:t>пункту 2.7.6.</w:t>
        </w:r>
      </w:hyperlink>
      <w:r w:rsidRPr="00C74962">
        <w:t xml:space="preserve"> Регламента;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в) выдает расписку в получении документов, заверенную подписью должностного </w:t>
      </w:r>
      <w:proofErr w:type="gramStart"/>
      <w:r w:rsidRPr="00C74962">
        <w:t>лица  учреждения</w:t>
      </w:r>
      <w:proofErr w:type="gramEnd"/>
      <w:r w:rsidRPr="00C74962">
        <w:t>, ответственного за прием документов, и печатью учреждения, содержащую информацию о регистрационном номере заявления о приеме ребенка в учреждение, о перечне представленных документов.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3.8.2. При приеме ребенка в учреждение последнее обязано ознакомить его родителей (законных представителей) со своим уставом,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</w:t>
      </w:r>
      <w:proofErr w:type="gramStart"/>
      <w:r w:rsidRPr="00C74962">
        <w:t>деятельности,  уставом</w:t>
      </w:r>
      <w:proofErr w:type="gramEnd"/>
      <w:r w:rsidRPr="00C74962">
        <w:t xml:space="preserve"> учреждения фиксируется в заявлении о приеме и заверяется личной подписью родителей (законных представителей) ребенка.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3.8.3. Документы, представленные родителями (законными представителями) детей, регистрируются в журнале приема заявлений.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При поступлении заявления и документов по каналам электронной связи Сотрудник, ответственный за прием и регистрацию документов, ставит отметку о получении и дату приема письменного обращения от заявителя и направляет заявителю на указанный адрес электронной почты сканированный вариант расписки в получении документов, заверенной подписью должностного лица  учреждения, и печатью учреждения, содержащей </w:t>
      </w:r>
      <w:r w:rsidRPr="00C74962">
        <w:lastRenderedPageBreak/>
        <w:t>информацию о регистрационном номере заявления о приеме ребенка в учреждение, о перечне представленных документов.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пунктом 2.7.6. настоящего Регламента предъявляются руководителю учреждения или уполномоченному им должностному лицу </w:t>
      </w:r>
      <w:proofErr w:type="gramStart"/>
      <w:r w:rsidRPr="00C74962">
        <w:t>в сроки</w:t>
      </w:r>
      <w:proofErr w:type="gramEnd"/>
      <w:r w:rsidRPr="00C74962">
        <w:t xml:space="preserve"> определяемые учредителем учреждения, до начала посещения ребенком учреждения.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После приема документов, указанных в пункте 2.7.6. Регламента, учреждение заключает договор об образовании по образовательным программам дошкольного образования с родителями (законными представителями) ребенка. Зачисление в учреждение оформляется приказом руководителя учреждения в течение 3 рабочих дней после заключения договора. Приказы о зачислении (приеме) в трехдневный срок после издания размещаются на информационном стенде учреждения и на официальном сайте учреждения в сети Интернет.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муниципальной услуги.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учреждение.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tabs>
          <w:tab w:val="clear" w:pos="1276"/>
          <w:tab w:val="left" w:pos="1418"/>
        </w:tabs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24DE6" w:rsidRPr="00DA5BE9" w:rsidRDefault="00624DE6" w:rsidP="00624DE6">
      <w:pPr>
        <w:pStyle w:val="1"/>
        <w:numPr>
          <w:ilvl w:val="0"/>
          <w:numId w:val="2"/>
        </w:numPr>
        <w:tabs>
          <w:tab w:val="clear" w:pos="284"/>
          <w:tab w:val="left" w:pos="567"/>
        </w:tabs>
        <w:spacing w:before="120"/>
        <w:ind w:left="0" w:firstLine="0"/>
        <w:rPr>
          <w:sz w:val="24"/>
          <w:szCs w:val="24"/>
        </w:rPr>
      </w:pPr>
      <w:r w:rsidRPr="00DA5BE9">
        <w:rPr>
          <w:sz w:val="24"/>
          <w:szCs w:val="24"/>
        </w:rPr>
        <w:t>Формы контроля за исполнением регламента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Специалистами Управления образования и Сотрудниками учреждений, осуществляется их непосредственными руководителями.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 xml:space="preserve">Контроль исполнения Регламента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содержащих жалобы на решения, действия (бездействия) Специалистов Управления образования, руководителей учреждений. 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В случае выявления нарушений прав граждан по результатам проведенных проверок предоставления муниципальной услуги в отношении виновных сотрудников принимаются меры дисциплинарного взыскания в соответствии с законодательством Российской Федерации.</w:t>
      </w:r>
    </w:p>
    <w:p w:rsidR="00624DE6" w:rsidRPr="00DA5BE9" w:rsidRDefault="00624DE6" w:rsidP="00624DE6">
      <w:pPr>
        <w:pStyle w:val="1"/>
        <w:numPr>
          <w:ilvl w:val="0"/>
          <w:numId w:val="2"/>
        </w:numPr>
        <w:tabs>
          <w:tab w:val="clear" w:pos="284"/>
          <w:tab w:val="left" w:pos="567"/>
        </w:tabs>
        <w:spacing w:before="120"/>
        <w:ind w:left="0" w:firstLine="0"/>
        <w:rPr>
          <w:sz w:val="24"/>
          <w:szCs w:val="24"/>
        </w:rPr>
      </w:pPr>
      <w:r w:rsidRPr="00DA5BE9">
        <w:rPr>
          <w:sz w:val="24"/>
          <w:szCs w:val="24"/>
        </w:rPr>
        <w:t>Досудебный порядок обжалования решений и действий</w:t>
      </w:r>
      <w:r w:rsidRPr="00DA5BE9">
        <w:rPr>
          <w:sz w:val="24"/>
          <w:szCs w:val="24"/>
          <w:lang w:val="ru-RU"/>
        </w:rPr>
        <w:t xml:space="preserve"> </w:t>
      </w:r>
      <w:r w:rsidRPr="00DA5BE9">
        <w:rPr>
          <w:sz w:val="24"/>
          <w:szCs w:val="24"/>
        </w:rPr>
        <w:t>(бездействия) муниципальных общеобразовательных</w:t>
      </w:r>
      <w:r w:rsidRPr="00DA5BE9">
        <w:rPr>
          <w:sz w:val="24"/>
          <w:szCs w:val="24"/>
          <w:lang w:val="ru-RU"/>
        </w:rPr>
        <w:t xml:space="preserve"> </w:t>
      </w:r>
      <w:r w:rsidRPr="00DA5BE9">
        <w:rPr>
          <w:sz w:val="24"/>
          <w:szCs w:val="24"/>
        </w:rPr>
        <w:t>учреждений, Управления образования, а также должностных лиц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Заявители вправе обжаловать решения, принятые в ходе предоставления муниципальной услуги, действия (бездействия) должностных лиц Управления образования, учреждений Специалиста и Сотрудников в досудебном (внесудебном) порядке.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2" w:history="1">
        <w:r w:rsidRPr="00C74962">
          <w:rPr>
            <w:rStyle w:val="a4"/>
          </w:rPr>
          <w:t>статье 15.1</w:t>
        </w:r>
      </w:hyperlink>
      <w:r w:rsidRPr="00C74962">
        <w:t xml:space="preserve"> Федерального закона от 27.07.2010 N 210-ФЗ «Об организации предоставления государственных и муниципальных услуг» (далее – 210-ФЗ);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 xml:space="preserve">2) нарушение </w:t>
      </w:r>
      <w:proofErr w:type="gramStart"/>
      <w:r w:rsidRPr="00C74962">
        <w:t>срока  предоставления</w:t>
      </w:r>
      <w:proofErr w:type="gramEnd"/>
      <w:r w:rsidRPr="00C74962">
        <w:t xml:space="preserve"> муниципальной услуги. В указанном случае досудебное (внесудебное) обжалование З</w:t>
      </w:r>
      <w:r>
        <w:t>а</w:t>
      </w:r>
      <w:r w:rsidRPr="00C74962">
        <w:t xml:space="preserve">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C74962">
          <w:rPr>
            <w:rStyle w:val="a4"/>
          </w:rPr>
          <w:t>частью 1.3 статьи 16</w:t>
        </w:r>
      </w:hyperlink>
      <w:r w:rsidRPr="00C74962">
        <w:t> 210-ФЗ;;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4" w:history="1">
        <w:r w:rsidRPr="00C74962">
          <w:rPr>
            <w:rStyle w:val="a4"/>
          </w:rPr>
          <w:t>частью 1.3 статьи 16</w:t>
        </w:r>
      </w:hyperlink>
      <w:r w:rsidRPr="00C74962">
        <w:t> 210-ФЗ;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7) отказ Управления образования, руководителя Управления образования, , многофункционального центра, работника многофункционального центра, организаций, предусмотренных </w:t>
      </w:r>
      <w:hyperlink r:id="rId35" w:history="1">
        <w:r w:rsidRPr="00C74962">
          <w:rPr>
            <w:rStyle w:val="a4"/>
          </w:rPr>
          <w:t>частью 1.1 статьи 16</w:t>
        </w:r>
      </w:hyperlink>
      <w:r w:rsidRPr="00C74962"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C74962">
          <w:rPr>
            <w:rStyle w:val="a4"/>
          </w:rPr>
          <w:t>частью 1.3 статьи 16</w:t>
        </w:r>
      </w:hyperlink>
      <w:r w:rsidRPr="00C74962">
        <w:t> 210-ФЗ;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>8) нарушение срока или порядка выдачи документов по результатам предоставления муниципальной услуги;</w:t>
      </w:r>
    </w:p>
    <w:p w:rsidR="00624DE6" w:rsidRPr="00C74962" w:rsidRDefault="00624DE6" w:rsidP="00624DE6">
      <w:pPr>
        <w:autoSpaceDE w:val="0"/>
        <w:autoSpaceDN w:val="0"/>
        <w:adjustRightInd w:val="0"/>
        <w:ind w:firstLine="540"/>
        <w:jc w:val="both"/>
      </w:pPr>
      <w:r w:rsidRPr="00C7496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C74962">
          <w:rPr>
            <w:rStyle w:val="a4"/>
          </w:rPr>
          <w:t>частью 1.3 статьи 16</w:t>
        </w:r>
      </w:hyperlink>
      <w:r w:rsidRPr="00C74962">
        <w:t> 210-ФЗ.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Управление образования.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услугу: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rPr>
          <w:iCs/>
        </w:rPr>
        <w:t xml:space="preserve">по вопросу приема заявлений, постановки на учет – </w:t>
      </w:r>
      <w:r w:rsidRPr="00C74962">
        <w:t>руководителю Управления образования;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rPr>
          <w:iCs/>
        </w:rPr>
        <w:lastRenderedPageBreak/>
        <w:t>по вопросу зачисления в учреждение</w:t>
      </w:r>
      <w:r w:rsidRPr="00C74962">
        <w:t xml:space="preserve"> –  руководителю учреждения.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Управления образования (</w:t>
      </w:r>
      <w:hyperlink r:id="rId38" w:history="1">
        <w:r w:rsidRPr="00DB4AE3">
          <w:rPr>
            <w:sz w:val="24"/>
            <w:szCs w:val="24"/>
          </w:rPr>
          <w:t>http://guos.ucoz.ru</w:t>
        </w:r>
      </w:hyperlink>
      <w:r w:rsidRPr="00DB4AE3">
        <w:rPr>
          <w:sz w:val="24"/>
          <w:szCs w:val="24"/>
        </w:rPr>
        <w:t>.), единого краевого портала «Красноярский край» (</w:t>
      </w:r>
      <w:hyperlink r:id="rId39" w:history="1">
        <w:r w:rsidRPr="00DB4AE3">
          <w:rPr>
            <w:sz w:val="24"/>
            <w:szCs w:val="24"/>
          </w:rPr>
          <w:t>www.gosuslugi.krskstate.ru</w:t>
        </w:r>
      </w:hyperlink>
      <w:r w:rsidRPr="00DB4AE3">
        <w:rPr>
          <w:sz w:val="24"/>
          <w:szCs w:val="24"/>
        </w:rPr>
        <w:t>.), федеральной государственной информационной системы «Единый портал государственных и муниципальных услуг «функций» (</w:t>
      </w:r>
      <w:hyperlink r:id="rId40" w:history="1">
        <w:r w:rsidRPr="00DB4AE3">
          <w:rPr>
            <w:sz w:val="24"/>
            <w:szCs w:val="24"/>
          </w:rPr>
          <w:t>http://www.gosuslugi.ru/</w:t>
        </w:r>
      </w:hyperlink>
      <w:r w:rsidRPr="00DB4AE3">
        <w:rPr>
          <w:sz w:val="24"/>
          <w:szCs w:val="24"/>
        </w:rPr>
        <w:t>), а также может быть принята при личном приеме Заявителя.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Жалоба должна содержать: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а) наименование органа, предоставляющего муниципальную услугу, должностного лица органа;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в) сведения об обжалуемых решениях и действиях (</w:t>
      </w:r>
      <w:proofErr w:type="gramStart"/>
      <w:r w:rsidRPr="00C74962">
        <w:t>бездействии)  органа</w:t>
      </w:r>
      <w:proofErr w:type="gramEnd"/>
      <w:r w:rsidRPr="00C74962">
        <w:t>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24DE6" w:rsidRPr="00C74962" w:rsidRDefault="00624DE6" w:rsidP="00624DE6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C74962">
        <w:t xml:space="preserve">В случае подачи заявителем жалобы через МФЦ срок </w:t>
      </w:r>
      <w:r w:rsidRPr="00C74962">
        <w:rPr>
          <w:bCs/>
        </w:rPr>
        <w:t>рассмотрения</w:t>
      </w:r>
      <w:r w:rsidRPr="00C74962">
        <w:t xml:space="preserve"> данной жалобы исчисляется со дня передачи ее МФЦ в Управление образования.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Результатом рассмотрения жалобы является одно из следующих решений: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а) удовлетворение жалобы,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624DE6" w:rsidRPr="00C74962" w:rsidRDefault="00624DE6" w:rsidP="00624DE6">
      <w:pPr>
        <w:pStyle w:val="consplusnormal0"/>
        <w:spacing w:before="0" w:beforeAutospacing="0" w:after="0" w:afterAutospacing="0"/>
        <w:ind w:firstLine="567"/>
        <w:jc w:val="both"/>
      </w:pPr>
      <w:r w:rsidRPr="00C74962">
        <w:t>б) отказ в удовлетворении жалобы.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Заявители имеют право обратиться в Управление образования за получением информации и документов, необходимых для обоснования и рассмотрения жалобы.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>Основания для приостановления рассмотрения жалобы отсутствуют.</w:t>
      </w:r>
    </w:p>
    <w:p w:rsidR="00624DE6" w:rsidRPr="00DB4AE3" w:rsidRDefault="00624DE6" w:rsidP="00624DE6">
      <w:pPr>
        <w:pStyle w:val="10"/>
        <w:numPr>
          <w:ilvl w:val="1"/>
          <w:numId w:val="2"/>
        </w:numPr>
        <w:ind w:left="0" w:firstLine="567"/>
        <w:rPr>
          <w:sz w:val="24"/>
          <w:szCs w:val="24"/>
        </w:rPr>
      </w:pPr>
      <w:r w:rsidRPr="00DB4AE3">
        <w:rPr>
          <w:sz w:val="24"/>
          <w:szCs w:val="24"/>
        </w:rPr>
        <w:t xml:space="preserve">Заявители вправе обжаловать решения, принятые в ходе предоставления муниципальной услуги, действия или бездействия должностного органа, </w:t>
      </w:r>
      <w:r w:rsidRPr="00DB4AE3">
        <w:rPr>
          <w:sz w:val="24"/>
          <w:szCs w:val="24"/>
        </w:rPr>
        <w:lastRenderedPageBreak/>
        <w:t>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24DE6" w:rsidRDefault="00624DE6" w:rsidP="00624DE6">
      <w:pPr>
        <w:pStyle w:val="10"/>
        <w:numPr>
          <w:ilvl w:val="1"/>
          <w:numId w:val="2"/>
        </w:numPr>
        <w:ind w:left="0" w:firstLine="567"/>
      </w:pPr>
      <w:r w:rsidRPr="00DB4AE3">
        <w:rPr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r w:rsidRPr="00C74962">
        <w:t>.</w:t>
      </w:r>
    </w:p>
    <w:p w:rsidR="00624DE6" w:rsidRPr="00C74962" w:rsidRDefault="00624DE6" w:rsidP="00624DE6">
      <w:pPr>
        <w:pStyle w:val="10"/>
        <w:numPr>
          <w:ilvl w:val="0"/>
          <w:numId w:val="0"/>
        </w:numPr>
        <w:ind w:left="567"/>
      </w:pPr>
    </w:p>
    <w:p w:rsidR="00624DE6" w:rsidRPr="00701A63" w:rsidRDefault="00624DE6" w:rsidP="00624DE6">
      <w:pPr>
        <w:sectPr w:rsidR="00624DE6" w:rsidRPr="00701A63" w:rsidSect="00D109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24DE6" w:rsidTr="00623487">
        <w:trPr>
          <w:trHeight w:val="1434"/>
        </w:trPr>
        <w:tc>
          <w:tcPr>
            <w:tcW w:w="6379" w:type="dxa"/>
          </w:tcPr>
          <w:p w:rsidR="00624DE6" w:rsidRDefault="00624DE6" w:rsidP="00623487">
            <w:pPr>
              <w:tabs>
                <w:tab w:val="left" w:pos="-283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  <w:p w:rsidR="00624DE6" w:rsidRDefault="00624DE6" w:rsidP="00623487">
            <w:pPr>
              <w:tabs>
                <w:tab w:val="left" w:pos="-2835"/>
              </w:tabs>
              <w:ind w:left="34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 города Сосновоборска Красноярского края, реализующие основную общеобразовательную программу дошкольного образования (детские сады)»</w:t>
            </w:r>
          </w:p>
        </w:tc>
      </w:tr>
    </w:tbl>
    <w:p w:rsidR="00624DE6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</w:p>
    <w:p w:rsidR="00624DE6" w:rsidRPr="00C74962" w:rsidRDefault="00624DE6" w:rsidP="00624DE6">
      <w:pPr>
        <w:jc w:val="center"/>
      </w:pPr>
      <w:r w:rsidRPr="00C74962">
        <w:t>Список</w:t>
      </w:r>
    </w:p>
    <w:p w:rsidR="00624DE6" w:rsidRPr="00C74962" w:rsidRDefault="00624DE6" w:rsidP="00624DE6">
      <w:pPr>
        <w:jc w:val="center"/>
      </w:pPr>
      <w:r w:rsidRPr="00C74962">
        <w:t>муниципальных образовательных учреждений города Сосновоборска, реализующих основную образовательную программу дошкольного образования</w:t>
      </w:r>
    </w:p>
    <w:tbl>
      <w:tblPr>
        <w:tblW w:w="14341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7"/>
        <w:gridCol w:w="1844"/>
        <w:gridCol w:w="1275"/>
        <w:gridCol w:w="1417"/>
        <w:gridCol w:w="2151"/>
        <w:gridCol w:w="1843"/>
      </w:tblGrid>
      <w:tr w:rsidR="00624DE6" w:rsidRPr="00C74962" w:rsidTr="0062348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right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№ п/п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Ф. И. О. руководителя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Телефон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Адрес сайта</w:t>
            </w:r>
          </w:p>
        </w:tc>
      </w:tr>
      <w:tr w:rsidR="00624DE6" w:rsidRPr="00C74962" w:rsidTr="00623487">
        <w:trPr>
          <w:trHeight w:val="10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left="-8" w:right="-129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общеобразовательное учреждение «Основная общеобразовательная школа № 3»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Сосновоборск,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9 Пятилетки,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Гайдаева</w:t>
            </w:r>
            <w:proofErr w:type="spellEnd"/>
            <w:r>
              <w:rPr>
                <w:sz w:val="20"/>
                <w:szCs w:val="20"/>
              </w:rPr>
              <w:t xml:space="preserve"> Светлана Карловна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2-15-90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41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sc</w:t>
              </w:r>
              <w:r w:rsidRPr="00C74962">
                <w:rPr>
                  <w:rStyle w:val="a4"/>
                  <w:sz w:val="20"/>
                  <w:szCs w:val="20"/>
                </w:rPr>
                <w:t>3</w:t>
              </w:r>
              <w:r w:rsidRPr="00C74962">
                <w:rPr>
                  <w:rStyle w:val="a4"/>
                  <w:sz w:val="20"/>
                  <w:szCs w:val="20"/>
                  <w:lang w:val="en-US"/>
                </w:rPr>
                <w:t>@mail.ru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42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sch3s.ucoz.ru</w:t>
              </w:r>
            </w:hyperlink>
          </w:p>
        </w:tc>
      </w:tr>
      <w:tr w:rsidR="00624DE6" w:rsidRPr="00C74962" w:rsidTr="00623487">
        <w:trPr>
          <w:trHeight w:val="9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left="-8" w:right="-129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9 Пятилетки,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Палеев</w:t>
            </w:r>
            <w:proofErr w:type="spellEnd"/>
            <w:r w:rsidRPr="00C74962"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2-15-65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C74962">
                <w:rPr>
                  <w:rStyle w:val="a4"/>
                  <w:sz w:val="20"/>
                  <w:szCs w:val="20"/>
                </w:rPr>
                <w:t>sosnovoborskcentr@yandex.ru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44" w:history="1">
              <w:r w:rsidRPr="00C74962">
                <w:rPr>
                  <w:rStyle w:val="a4"/>
                  <w:sz w:val="20"/>
                  <w:szCs w:val="20"/>
                </w:rPr>
                <w:t>shkola5sosn.ucoz.net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4DE6" w:rsidRPr="00C74962" w:rsidTr="00623487">
        <w:trPr>
          <w:trHeight w:val="100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left="-108"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1»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9 Пятилетки,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Скачкова</w:t>
            </w:r>
            <w:proofErr w:type="spellEnd"/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Алла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2-05-63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C74962">
                <w:rPr>
                  <w:rStyle w:val="a4"/>
                  <w:sz w:val="20"/>
                  <w:szCs w:val="20"/>
                </w:rPr>
                <w:t>sad1sosnovoborsk@yandex.ru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46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dou24.ru/dskv1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</w:t>
            </w:r>
          </w:p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дошкольное образовательное учреждение «Детский сад комбинированной направленности  № 2»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9 Пятилетки, 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Хомякова Светлана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2-10-94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47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sdou</w:t>
              </w:r>
              <w:r w:rsidRPr="00C74962">
                <w:rPr>
                  <w:rStyle w:val="a4"/>
                  <w:sz w:val="20"/>
                  <w:szCs w:val="20"/>
                </w:rPr>
                <w:t>2@</w:t>
              </w:r>
              <w:r w:rsidRPr="00C74962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Pr="00C7496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7496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mdou2.ucoz.ru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3»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Солнечная,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Вашко</w:t>
            </w:r>
            <w:proofErr w:type="spellEnd"/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Елена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2-45-01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C74962">
                <w:rPr>
                  <w:rStyle w:val="a4"/>
                  <w:sz w:val="20"/>
                  <w:szCs w:val="20"/>
                </w:rPr>
                <w:t>dou3s@mail.ru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0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sadsolnce.ru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4»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Сосновоборск,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ул.Энтузиастов</w:t>
            </w:r>
            <w:proofErr w:type="spellEnd"/>
            <w:r w:rsidRPr="00C74962">
              <w:rPr>
                <w:sz w:val="20"/>
                <w:szCs w:val="20"/>
              </w:rPr>
              <w:t>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Литошик</w:t>
            </w:r>
            <w:proofErr w:type="spellEnd"/>
            <w:r w:rsidRPr="00C74962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2-54-90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1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sosnovdoy</w:t>
              </w:r>
              <w:r w:rsidRPr="00C74962">
                <w:rPr>
                  <w:rStyle w:val="a4"/>
                  <w:sz w:val="20"/>
                  <w:szCs w:val="20"/>
                </w:rPr>
                <w:t>4@</w:t>
              </w:r>
              <w:r w:rsidRPr="00C74962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C7496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7496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2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доу4.рф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7</w:t>
            </w:r>
          </w:p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5»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Сосновоборск,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  <w:r>
              <w:rPr>
                <w:sz w:val="20"/>
                <w:szCs w:val="20"/>
              </w:rPr>
              <w:t>, 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Ткаченко 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2-10-70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C74962">
                <w:rPr>
                  <w:rStyle w:val="a4"/>
                  <w:sz w:val="20"/>
                  <w:szCs w:val="20"/>
                </w:rPr>
                <w:t>dskv5@mail.ru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54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dou24.ru/madou5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98065E">
              <w:rPr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комбинированной направленности  № </w:t>
            </w:r>
            <w:r>
              <w:rPr>
                <w:sz w:val="20"/>
                <w:szCs w:val="20"/>
              </w:rPr>
              <w:t>6</w:t>
            </w:r>
            <w:r w:rsidRPr="0098065E">
              <w:rPr>
                <w:sz w:val="20"/>
                <w:szCs w:val="20"/>
              </w:rPr>
              <w:t>» города</w:t>
            </w:r>
            <w:r>
              <w:rPr>
                <w:sz w:val="20"/>
                <w:szCs w:val="20"/>
              </w:rPr>
              <w:t xml:space="preserve">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98065E" w:rsidRDefault="00624DE6" w:rsidP="0062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662501</w:t>
            </w:r>
          </w:p>
          <w:p w:rsidR="00624DE6" w:rsidRPr="0098065E" w:rsidRDefault="00624DE6" w:rsidP="0062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Сосновоборск,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98065E">
              <w:rPr>
                <w:sz w:val="20"/>
                <w:szCs w:val="20"/>
              </w:rPr>
              <w:t>ул. Весенняя,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Ксения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8(39131)       3-41-28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Default="00624DE6" w:rsidP="00623487">
            <w:pPr>
              <w:jc w:val="center"/>
            </w:pPr>
            <w:r w:rsidRPr="0098065E">
              <w:t>dskv6@mail.ru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Default="00624DE6" w:rsidP="00623487">
            <w:pPr>
              <w:jc w:val="center"/>
            </w:pPr>
            <w:r w:rsidRPr="008328CA">
              <w:t>http://dou24.ru/madou5/</w:t>
            </w: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7»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г. Сосновоборск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Юности,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Толстихина Елена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2-53-81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  <w:hyperlink r:id="rId55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MADOU7@bk.ru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u w:val="single"/>
              </w:rPr>
            </w:pPr>
            <w:hyperlink r:id="rId56" w:history="1">
              <w:proofErr w:type="spellStart"/>
              <w:r w:rsidRPr="00C74962">
                <w:rPr>
                  <w:rStyle w:val="a4"/>
                  <w:sz w:val="20"/>
                  <w:szCs w:val="20"/>
                  <w:lang w:val="en-US"/>
                </w:rPr>
                <w:t>dou</w:t>
              </w:r>
              <w:proofErr w:type="spellEnd"/>
              <w:r w:rsidRPr="00C74962">
                <w:rPr>
                  <w:rStyle w:val="a4"/>
                  <w:sz w:val="20"/>
                  <w:szCs w:val="20"/>
                </w:rPr>
                <w:t>24.</w:t>
              </w:r>
              <w:proofErr w:type="spellStart"/>
              <w:r w:rsidRPr="00C7496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C7496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C74962">
                <w:rPr>
                  <w:rStyle w:val="a4"/>
                  <w:sz w:val="20"/>
                  <w:szCs w:val="20"/>
                  <w:lang w:val="en-US"/>
                </w:rPr>
                <w:t>madou</w:t>
              </w:r>
              <w:proofErr w:type="spellEnd"/>
              <w:r w:rsidRPr="00C74962">
                <w:rPr>
                  <w:rStyle w:val="a4"/>
                  <w:sz w:val="20"/>
                  <w:szCs w:val="20"/>
                </w:rPr>
                <w:t>7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</w:tr>
      <w:tr w:rsidR="00624DE6" w:rsidRPr="00C74962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ind w:right="-107"/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комбинированной направленности  № 8»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662500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г.Сосновоборск</w:t>
            </w:r>
            <w:proofErr w:type="spellEnd"/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ул. Энтузиастов, 25, ул. Ленинского комсомола,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proofErr w:type="spellStart"/>
            <w:r w:rsidRPr="00C74962">
              <w:rPr>
                <w:sz w:val="20"/>
                <w:szCs w:val="20"/>
              </w:rPr>
              <w:t>Юферева</w:t>
            </w:r>
            <w:proofErr w:type="spellEnd"/>
            <w:r w:rsidRPr="00C74962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8(39131)</w:t>
            </w:r>
          </w:p>
          <w:p w:rsidR="00624DE6" w:rsidRPr="00C74962" w:rsidRDefault="00624DE6" w:rsidP="00623487">
            <w:pPr>
              <w:rPr>
                <w:sz w:val="20"/>
                <w:szCs w:val="20"/>
              </w:rPr>
            </w:pPr>
            <w:r w:rsidRPr="00C74962">
              <w:rPr>
                <w:sz w:val="20"/>
                <w:szCs w:val="20"/>
              </w:rPr>
              <w:t>2-06-50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7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DOU</w:t>
              </w:r>
              <w:r w:rsidRPr="00C74962">
                <w:rPr>
                  <w:rStyle w:val="a4"/>
                  <w:sz w:val="20"/>
                  <w:szCs w:val="20"/>
                </w:rPr>
                <w:t>_</w:t>
              </w:r>
              <w:r w:rsidRPr="00C74962">
                <w:rPr>
                  <w:rStyle w:val="a4"/>
                  <w:sz w:val="20"/>
                  <w:szCs w:val="20"/>
                  <w:lang w:val="en-US"/>
                </w:rPr>
                <w:t>8@mail.ru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E6" w:rsidRPr="00C74962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8" w:history="1">
              <w:r w:rsidRPr="00C74962">
                <w:rPr>
                  <w:rStyle w:val="a4"/>
                  <w:sz w:val="20"/>
                  <w:szCs w:val="20"/>
                  <w:lang w:val="en-US"/>
                </w:rPr>
                <w:t>elochka8.ru</w:t>
              </w:r>
            </w:hyperlink>
          </w:p>
          <w:p w:rsidR="00624DE6" w:rsidRPr="00C74962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</w:tr>
      <w:tr w:rsidR="00624DE6" w:rsidRPr="00701A63" w:rsidTr="006234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701A63" w:rsidRDefault="00624DE6" w:rsidP="00623487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муниципальное автономное дошкольное образовательное учреждение «Детский сад  комбинированной направленности № 9»  города Сосновоборска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662501</w:t>
            </w:r>
          </w:p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г. Сосновоборск</w:t>
            </w:r>
          </w:p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Ленинского Комсомола, 39</w:t>
            </w:r>
          </w:p>
          <w:p w:rsidR="00624DE6" w:rsidRPr="00E75766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jc w:val="center"/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 xml:space="preserve">Степанова Татьяна Викторовна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8(39131)</w:t>
            </w:r>
          </w:p>
          <w:p w:rsidR="00624DE6" w:rsidRPr="00E75766" w:rsidRDefault="00624DE6" w:rsidP="00623487">
            <w:pPr>
              <w:rPr>
                <w:sz w:val="20"/>
                <w:szCs w:val="20"/>
              </w:rPr>
            </w:pPr>
            <w:r w:rsidRPr="00E75766">
              <w:rPr>
                <w:sz w:val="20"/>
                <w:szCs w:val="20"/>
              </w:rPr>
              <w:t>3-41-45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jc w:val="center"/>
              <w:rPr>
                <w:sz w:val="20"/>
                <w:szCs w:val="20"/>
                <w:lang w:val="en-US"/>
              </w:rPr>
            </w:pPr>
            <w:hyperlink r:id="rId59" w:history="1">
              <w:r w:rsidRPr="00E75766">
                <w:rPr>
                  <w:rStyle w:val="a4"/>
                  <w:sz w:val="20"/>
                  <w:szCs w:val="20"/>
                  <w:lang w:val="en-US"/>
                </w:rPr>
                <w:t>DOU</w:t>
              </w:r>
              <w:r w:rsidRPr="00E75766">
                <w:rPr>
                  <w:rStyle w:val="a4"/>
                  <w:sz w:val="20"/>
                  <w:szCs w:val="20"/>
                </w:rPr>
                <w:t>_9</w:t>
              </w:r>
              <w:r w:rsidRPr="00E75766">
                <w:rPr>
                  <w:rStyle w:val="a4"/>
                  <w:sz w:val="20"/>
                  <w:szCs w:val="20"/>
                  <w:lang w:val="en-US"/>
                </w:rPr>
                <w:t>v@mail.ru</w:t>
              </w:r>
            </w:hyperlink>
          </w:p>
          <w:p w:rsidR="00624DE6" w:rsidRPr="00E75766" w:rsidRDefault="00624DE6" w:rsidP="0062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E6" w:rsidRPr="00E75766" w:rsidRDefault="00624DE6" w:rsidP="00623487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E75766">
                <w:rPr>
                  <w:rStyle w:val="a4"/>
                  <w:sz w:val="20"/>
                  <w:szCs w:val="20"/>
                </w:rPr>
                <w:t>9sad.ru</w:t>
              </w:r>
            </w:hyperlink>
          </w:p>
          <w:p w:rsidR="00624DE6" w:rsidRPr="00E75766" w:rsidRDefault="00624DE6" w:rsidP="00623487">
            <w:pPr>
              <w:rPr>
                <w:sz w:val="20"/>
                <w:szCs w:val="20"/>
              </w:rPr>
            </w:pPr>
          </w:p>
        </w:tc>
      </w:tr>
    </w:tbl>
    <w:p w:rsidR="00624DE6" w:rsidRDefault="00624DE6" w:rsidP="00624DE6"/>
    <w:p w:rsidR="00624DE6" w:rsidRDefault="00624DE6" w:rsidP="00624DE6"/>
    <w:p w:rsidR="00624DE6" w:rsidRDefault="00624DE6" w:rsidP="00624DE6"/>
    <w:p w:rsidR="00624DE6" w:rsidRDefault="00624DE6" w:rsidP="00624DE6"/>
    <w:p w:rsidR="00624DE6" w:rsidRDefault="00624DE6" w:rsidP="00624DE6">
      <w:pPr>
        <w:sectPr w:rsidR="00624DE6" w:rsidSect="00E75766">
          <w:pgSz w:w="16838" w:h="11906" w:orient="landscape"/>
          <w:pgMar w:top="907" w:right="851" w:bottom="851" w:left="851" w:header="709" w:footer="709" w:gutter="0"/>
          <w:cols w:space="708"/>
          <w:docGrid w:linePitch="360"/>
        </w:sectPr>
      </w:pPr>
    </w:p>
    <w:p w:rsidR="00624DE6" w:rsidRPr="0088277F" w:rsidRDefault="00624DE6" w:rsidP="00624DE6">
      <w:pPr>
        <w:ind w:left="3402"/>
        <w:jc w:val="both"/>
      </w:pPr>
      <w:r w:rsidRPr="0088277F">
        <w:lastRenderedPageBreak/>
        <w:t>Приложение 2</w:t>
      </w:r>
    </w:p>
    <w:p w:rsidR="00624DE6" w:rsidRPr="0088277F" w:rsidRDefault="00624DE6" w:rsidP="00624DE6">
      <w:pPr>
        <w:ind w:left="3402"/>
        <w:jc w:val="both"/>
      </w:pPr>
      <w:r w:rsidRPr="0088277F">
        <w:t xml:space="preserve"> </w:t>
      </w:r>
      <w:r w:rsidRPr="00C74962">
        <w:rPr>
          <w:sz w:val="20"/>
          <w:szCs w:val="20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 города Сосновоборска Красноярского края, реализующие основную общеобразовательную программу дошкольного образования (детские сады)»</w:t>
      </w:r>
    </w:p>
    <w:p w:rsidR="00624DE6" w:rsidRPr="0088277F" w:rsidRDefault="00624DE6" w:rsidP="00624DE6">
      <w:pPr>
        <w:jc w:val="center"/>
        <w:rPr>
          <w:b/>
        </w:rPr>
      </w:pPr>
    </w:p>
    <w:p w:rsidR="00624DE6" w:rsidRPr="009034FF" w:rsidRDefault="00624DE6" w:rsidP="00624DE6">
      <w:pPr>
        <w:jc w:val="center"/>
        <w:rPr>
          <w:b/>
        </w:rPr>
      </w:pPr>
      <w:r w:rsidRPr="0088277F">
        <w:rPr>
          <w:b/>
        </w:rPr>
        <w:t>БЛОК-СХЕМА</w:t>
      </w:r>
      <w:r w:rsidRPr="0088277F">
        <w:rPr>
          <w:b/>
        </w:rPr>
        <w:br/>
      </w:r>
      <w:r w:rsidRPr="0088277F">
        <w:rPr>
          <w:b/>
          <w:bCs/>
        </w:rPr>
        <w:t>предоставл</w:t>
      </w:r>
      <w:r>
        <w:rPr>
          <w:b/>
          <w:bCs/>
        </w:rPr>
        <w:t xml:space="preserve">ения </w:t>
      </w:r>
      <w:r w:rsidRPr="0088277F">
        <w:rPr>
          <w:b/>
          <w:bCs/>
        </w:rPr>
        <w:t xml:space="preserve">муниципальной услуги </w:t>
      </w: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 wp14:anchorId="7B54AF2B" wp14:editId="7AD0FFE0">
                <wp:extent cx="5549900" cy="8338185"/>
                <wp:effectExtent l="38100" t="0" r="0" b="5715"/>
                <wp:docPr id="37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5979" y="972659"/>
                            <a:ext cx="3090423" cy="566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 xml:space="preserve">Обращение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аявителя в Управление образования администрации города Сосновоборска для постановки на учет для поступления в учреждение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22702" y="1686029"/>
                            <a:ext cx="2609888" cy="6659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Прием документов и регистрация в АИС для</w:t>
                              </w: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 xml:space="preserve"> поступления в учреждение</w:t>
                              </w:r>
                            </w:p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8336" y="2380645"/>
                            <a:ext cx="1731425" cy="482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Отказ в постановке на учет для поступления ребенка в учреждение 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под</w:t>
                              </w: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пункт 2.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.1.)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0433" y="2276438"/>
                            <a:ext cx="1882136" cy="37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>Постановка на учет для поступления ребенка в учреждение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2416" y="2862974"/>
                            <a:ext cx="2253462" cy="460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Выдача талона-подтверждения о постановке на очередь для зачисления в учреждение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9206" y="6358086"/>
                            <a:ext cx="2647791" cy="91901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C71018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Издание руководителем приказа о зачислении ребенка в учреждение</w:t>
                              </w:r>
                            </w:p>
                            <w:p w:rsidR="00624DE6" w:rsidRPr="00E6675F" w:rsidRDefault="00624DE6" w:rsidP="00624DE6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77327" y="5452131"/>
                            <a:ext cx="2037047" cy="60153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 xml:space="preserve">Обращение </w:t>
                              </w:r>
                              <w:proofErr w:type="spellStart"/>
                              <w:r>
                                <w:rPr>
                                  <w:sz w:val="19"/>
                                  <w:szCs w:val="20"/>
                                </w:rPr>
                                <w:t>з</w:t>
                              </w: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>аявителяв</w:t>
                              </w:r>
                              <w:proofErr w:type="spellEnd"/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 xml:space="preserve"> учреждение для зачисления ребенка 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84708" y="7367948"/>
                            <a:ext cx="2240661" cy="436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C71018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Отказ в приеме ребенка в учреждение</w:t>
                              </w:r>
                            </w:p>
                            <w:p w:rsidR="00624DE6" w:rsidRPr="00C71018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под</w:t>
                              </w: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пункт 2.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1018">
                                <w:rPr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1577" y="2102528"/>
                            <a:ext cx="345825" cy="215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19261" y="2131130"/>
                            <a:ext cx="372427" cy="2495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5495" y="2683463"/>
                            <a:ext cx="2100" cy="179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8096" y="3196394"/>
                            <a:ext cx="2100" cy="275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7402" y="5011905"/>
                            <a:ext cx="5300" cy="457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69785" y="7002726"/>
                            <a:ext cx="1801830" cy="365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684" y="1538994"/>
                            <a:ext cx="13801" cy="1757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3983842"/>
                            <a:ext cx="2871907" cy="80374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Издание приказа об утверждении списков будущих воспитанников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 flipV="1">
                            <a:off x="226316" y="4884497"/>
                            <a:ext cx="2253462" cy="297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>Выдача направления</w:t>
                              </w:r>
                            </w:p>
                            <w:p w:rsidR="00624DE6" w:rsidRPr="00E6675F" w:rsidRDefault="00624DE6" w:rsidP="00624DE6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89108" y="4921299"/>
                            <a:ext cx="2216260" cy="262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 xml:space="preserve">Отказ в выдаче </w:t>
                              </w:r>
                              <w:r>
                                <w:rPr>
                                  <w:sz w:val="19"/>
                                  <w:szCs w:val="20"/>
                                </w:rPr>
                                <w:t xml:space="preserve">направления  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6504" y="4759589"/>
                            <a:ext cx="1100" cy="16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0507" y="3472111"/>
                            <a:ext cx="2389272" cy="3217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Комплектование учреждений</w:t>
                              </w:r>
                            </w:p>
                            <w:p w:rsidR="00624DE6" w:rsidRPr="00E6675F" w:rsidRDefault="00624DE6" w:rsidP="00624DE6">
                              <w:pPr>
                                <w:rPr>
                                  <w:sz w:val="2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6504" y="3794131"/>
                            <a:ext cx="1100" cy="1897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1003" y="6054868"/>
                            <a:ext cx="7401" cy="303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7227" y="7513357"/>
                            <a:ext cx="2158956" cy="290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E6675F">
                                <w:rPr>
                                  <w:sz w:val="19"/>
                                  <w:szCs w:val="20"/>
                                </w:rPr>
                                <w:t>Прием ребенка в учреждение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34896" y="7513057"/>
                            <a:ext cx="3200" cy="1327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244062" y="8033388"/>
                            <a:ext cx="1375399" cy="274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</w:pPr>
                              <w:r w:rsidRPr="00823D85">
                                <w:rPr>
                                  <w:sz w:val="20"/>
                                  <w:szCs w:val="20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358" y="5200"/>
                            <a:ext cx="901965" cy="21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9034FF" w:rsidRDefault="00624DE6" w:rsidP="00624DE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34FF">
                                <w:rPr>
                                  <w:sz w:val="20"/>
                                  <w:szCs w:val="20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14074" y="4529775"/>
                            <a:ext cx="1395801" cy="391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641690" y="285517"/>
                            <a:ext cx="209615" cy="220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262391" y="7803574"/>
                            <a:ext cx="996972" cy="3613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066" y="7804174"/>
                            <a:ext cx="984871" cy="2292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1690" y="831551"/>
                            <a:ext cx="1100" cy="141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595" y="482229"/>
                            <a:ext cx="2767999" cy="385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DE6" w:rsidRPr="00E6675F" w:rsidRDefault="00624DE6" w:rsidP="00624DE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Инф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ормирование и консультирование з</w:t>
                              </w:r>
                              <w:r w:rsidRPr="00E6675F">
                                <w:rPr>
                                  <w:sz w:val="18"/>
                                  <w:szCs w:val="18"/>
                                </w:rPr>
                                <w:t>аявителей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84075" tIns="42037" rIns="84075" bIns="4203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54AF2B" id="Полотно 33" o:spid="_x0000_s1026" editas="canvas" style="width:437pt;height:656.55pt;mso-position-horizontal-relative:char;mso-position-vertical-relative:line" coordsize="55499,8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99;height:83381;visibility:visible;mso-wrap-style:square">
                  <v:fill o:detectmouseclick="t"/>
                  <v:path o:connecttype="none"/>
                </v:shape>
                <v:roundrect id="AutoShape 4" o:spid="_x0000_s1028" style="position:absolute;left:10959;top:9726;width:30905;height:56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 xml:space="preserve">Обращение </w:t>
                        </w: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 w:rsidRPr="00E6675F">
                          <w:rPr>
                            <w:sz w:val="18"/>
                            <w:szCs w:val="18"/>
                          </w:rPr>
                          <w:t>аявителя в Управление образования администрации города Сосновоборска для постановки на учет для поступления в учреждение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14227;top:16860;width:26098;height:6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Прием документов и регистрация в АИС для</w:t>
                        </w:r>
                        <w:r w:rsidRPr="00E6675F">
                          <w:rPr>
                            <w:sz w:val="19"/>
                            <w:szCs w:val="20"/>
                          </w:rPr>
                          <w:t xml:space="preserve"> поступления в учреждение</w:t>
                        </w:r>
                      </w:p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32683;top:23806;width:17314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Отказ в постановке на учет для поступления ребенка в учреждение (</w:t>
                        </w:r>
                        <w:r>
                          <w:rPr>
                            <w:sz w:val="18"/>
                            <w:szCs w:val="18"/>
                          </w:rPr>
                          <w:t>под</w:t>
                        </w:r>
                        <w:r w:rsidRPr="00E6675F">
                          <w:rPr>
                            <w:sz w:val="18"/>
                            <w:szCs w:val="18"/>
                          </w:rPr>
                          <w:t>пункт 2.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E6675F">
                          <w:rPr>
                            <w:sz w:val="18"/>
                            <w:szCs w:val="18"/>
                          </w:rPr>
                          <w:t>.1.)</w:t>
                        </w:r>
                      </w:p>
                    </w:txbxContent>
                  </v:textbox>
                </v:rect>
                <v:rect id="Rectangle 7" o:spid="_x0000_s1031" style="position:absolute;left:4604;top:22764;width:18821;height: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9"/>
                            <w:szCs w:val="20"/>
                          </w:rPr>
                          <w:t>Постановка на учет для поступления ребенка в учреждение</w:t>
                        </w:r>
                      </w:p>
                    </w:txbxContent>
                  </v:textbox>
                </v:rect>
                <v:rect id="Rectangle 8" o:spid="_x0000_s1032" style="position:absolute;left:2224;top:28629;width:22534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Выдача талона-подтверждения о постановке на очередь для зачисления в учреждение</w:t>
                        </w:r>
                      </w:p>
                    </w:txbxContent>
                  </v:textbox>
                </v:rect>
                <v:shape id="AutoShape 9" o:spid="_x0000_s1033" type="#_x0000_t110" style="position:absolute;left:892;top:63580;width:26477;height:9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">
                  <v:textbox inset="2.33542mm,3.31pt,2.33542mm,3.31pt">
                    <w:txbxContent>
                      <w:p w:rsidR="00624DE6" w:rsidRPr="00C71018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71018">
                          <w:rPr>
                            <w:sz w:val="18"/>
                            <w:szCs w:val="18"/>
                          </w:rPr>
                          <w:t>Издание руководителем приказа о зачислении ребенка в учреждение</w:t>
                        </w:r>
                      </w:p>
                      <w:p w:rsidR="00624DE6" w:rsidRPr="00E6675F" w:rsidRDefault="00624DE6" w:rsidP="00624DE6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" o:spid="_x0000_s1034" type="#_x0000_t176" style="position:absolute;left:3773;top:54521;width:20370;height:6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9"/>
                            <w:szCs w:val="20"/>
                          </w:rPr>
                          <w:t xml:space="preserve">Обращение </w:t>
                        </w:r>
                        <w:proofErr w:type="spellStart"/>
                        <w:r>
                          <w:rPr>
                            <w:sz w:val="19"/>
                            <w:szCs w:val="20"/>
                          </w:rPr>
                          <w:t>з</w:t>
                        </w:r>
                        <w:r w:rsidRPr="00E6675F">
                          <w:rPr>
                            <w:sz w:val="19"/>
                            <w:szCs w:val="20"/>
                          </w:rPr>
                          <w:t>аявителяв</w:t>
                        </w:r>
                        <w:proofErr w:type="spellEnd"/>
                        <w:r w:rsidRPr="00E6675F">
                          <w:rPr>
                            <w:sz w:val="19"/>
                            <w:szCs w:val="20"/>
                          </w:rPr>
                          <w:t xml:space="preserve"> учреждение для зачисления ребенка </w:t>
                        </w:r>
                      </w:p>
                    </w:txbxContent>
                  </v:textbox>
                </v:shape>
                <v:rect id="Rectangle 11" o:spid="_x0000_s1035" style="position:absolute;left:28847;top:73679;width:22406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">
                  <v:textbox inset="2.33542mm,3.31pt,2.33542mm,3.31pt">
                    <w:txbxContent>
                      <w:p w:rsidR="00624DE6" w:rsidRPr="00C71018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71018">
                          <w:rPr>
                            <w:sz w:val="18"/>
                            <w:szCs w:val="18"/>
                          </w:rPr>
                          <w:t>Отказ в приеме ребенка в учреждение</w:t>
                        </w:r>
                      </w:p>
                      <w:p w:rsidR="00624DE6" w:rsidRPr="00C71018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71018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под</w:t>
                        </w:r>
                        <w:r w:rsidRPr="00C71018">
                          <w:rPr>
                            <w:sz w:val="18"/>
                            <w:szCs w:val="18"/>
                          </w:rPr>
                          <w:t>пункт 2.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C71018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C71018">
                          <w:rPr>
                            <w:sz w:val="18"/>
                            <w:szCs w:val="18"/>
                          </w:rPr>
                          <w:t>.)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10715,21025" to="14174,2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visibility:visible;mso-wrap-style:square" from="36192,21311" to="39916,2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13154,26834" to="13175,28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39" style="position:absolute;flip:x;visibility:visible;mso-wrap-style:square" from="13380,31963" to="13401,3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14174,50119" to="14227,5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visibility:visible;mso-wrap-style:square" from="25697,70027" to="43716,7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25536;top:15389;width:138;height:17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9" o:spid="_x0000_s1043" type="#_x0000_t110" style="position:absolute;top:39838;width:28719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Издание приказа об утверждении списков будущих воспитанников</w:t>
                        </w:r>
                      </w:p>
                    </w:txbxContent>
                  </v:textbox>
                </v:shape>
                <v:rect id="Rectangle 20" o:spid="_x0000_s1044" style="position:absolute;left:2263;top:48844;width:22534;height:29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9"/>
                            <w:szCs w:val="20"/>
                          </w:rPr>
                          <w:t>Выдача направления</w:t>
                        </w:r>
                      </w:p>
                      <w:p w:rsidR="00624DE6" w:rsidRPr="00E6675F" w:rsidRDefault="00624DE6" w:rsidP="00624DE6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28891;top:49212;width:2216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9"/>
                            <w:szCs w:val="20"/>
                          </w:rPr>
                          <w:t xml:space="preserve">Отказ в выдаче </w:t>
                        </w:r>
                        <w:r>
                          <w:rPr>
                            <w:sz w:val="19"/>
                            <w:szCs w:val="20"/>
                          </w:rPr>
                          <w:t xml:space="preserve">направления  </w:t>
                        </w:r>
                      </w:p>
                    </w:txbxContent>
                  </v:textbox>
                </v:rect>
                <v:shape id="AutoShape 22" o:spid="_x0000_s1046" type="#_x0000_t32" style="position:absolute;left:14365;top:47595;width:11;height:1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23" o:spid="_x0000_s1047" type="#_x0000_t176" style="position:absolute;left:905;top:34721;width:23892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Комплектование учреждений</w:t>
                        </w:r>
                      </w:p>
                      <w:p w:rsidR="00624DE6" w:rsidRPr="00E6675F" w:rsidRDefault="00624DE6" w:rsidP="00624DE6">
                        <w:pPr>
                          <w:rPr>
                            <w:sz w:val="21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4" o:spid="_x0000_s1048" type="#_x0000_t32" style="position:absolute;left:14365;top:37941;width:11;height:18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5" o:spid="_x0000_s1049" type="#_x0000_t32" style="position:absolute;left:14310;top:60548;width:74;height:30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rect id="Rectangle 26" o:spid="_x0000_s1050" style="position:absolute;left:3772;top:75133;width:2158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9"/>
                            <w:szCs w:val="20"/>
                          </w:rPr>
                        </w:pPr>
                        <w:r w:rsidRPr="00E6675F">
                          <w:rPr>
                            <w:sz w:val="19"/>
                            <w:szCs w:val="20"/>
                          </w:rPr>
                          <w:t>Прием ребенка в учреждение</w:t>
                        </w:r>
                      </w:p>
                    </w:txbxContent>
                  </v:textbox>
                </v:rect>
                <v:shape id="AutoShape 27" o:spid="_x0000_s1051" type="#_x0000_t32" style="position:absolute;left:13348;top:75130;width:32;height:1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rect id="Rectangle 28" o:spid="_x0000_s1052" style="position:absolute;left:22440;top:80333;width:1375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</w:pPr>
                        <w:r w:rsidRPr="00823D85">
                          <w:rPr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ect>
                <v:rect id="Rectangle 29" o:spid="_x0000_s1053" style="position:absolute;left:21903;top:52;width:90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">
                  <v:textbox inset="2.33542mm,3.31pt,2.33542mm,3.31pt">
                    <w:txbxContent>
                      <w:p w:rsidR="00624DE6" w:rsidRPr="009034FF" w:rsidRDefault="00624DE6" w:rsidP="00624DE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34FF">
                          <w:rPr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ect>
                <v:shape id="AutoShape 30" o:spid="_x0000_s1054" type="#_x0000_t32" style="position:absolute;left:24140;top:45297;width:13958;height:3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31" o:spid="_x0000_s1055" type="#_x0000_t32" style="position:absolute;left:26416;top:2855;width:2097;height:2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AutoShape 32" o:spid="_x0000_s1056" type="#_x0000_t32" style="position:absolute;left:12623;top:78035;width:9970;height:3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AutoShape 33" o:spid="_x0000_s1057" type="#_x0000_t32" style="position:absolute;left:36880;top:78041;width:9849;height:22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<v:stroke endarrow="block"/>
                </v:shape>
                <v:shape id="AutoShape 34" o:spid="_x0000_s1058" type="#_x0000_t32" style="position:absolute;left:26416;top:8315;width:11;height:1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left:13175;top:4822;width:27680;height:3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">
                  <v:textbox inset="2.33542mm,3.31pt,2.33542mm,3.31pt">
                    <w:txbxContent>
                      <w:p w:rsidR="00624DE6" w:rsidRPr="00E6675F" w:rsidRDefault="00624DE6" w:rsidP="00624DE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6675F">
                          <w:rPr>
                            <w:sz w:val="18"/>
                            <w:szCs w:val="18"/>
                          </w:rPr>
                          <w:t>Инф</w:t>
                        </w:r>
                        <w:r>
                          <w:rPr>
                            <w:sz w:val="18"/>
                            <w:szCs w:val="18"/>
                          </w:rPr>
                          <w:t>ормирование и консультирование з</w:t>
                        </w:r>
                        <w:r w:rsidRPr="00E6675F">
                          <w:rPr>
                            <w:sz w:val="18"/>
                            <w:szCs w:val="18"/>
                          </w:rPr>
                          <w:t>аявителей о предоставлении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4DE6" w:rsidRDefault="00624DE6" w:rsidP="00624DE6">
      <w:pPr>
        <w:spacing w:after="200" w:line="276" w:lineRule="auto"/>
        <w:rPr>
          <w:sz w:val="20"/>
          <w:szCs w:val="20"/>
        </w:rPr>
      </w:pPr>
    </w:p>
    <w:p w:rsidR="00624DE6" w:rsidRPr="00E07D54" w:rsidRDefault="00624DE6" w:rsidP="00624DE6">
      <w:pPr>
        <w:tabs>
          <w:tab w:val="left" w:pos="-2835"/>
        </w:tabs>
        <w:ind w:left="4678"/>
        <w:jc w:val="both"/>
      </w:pPr>
      <w:r w:rsidRPr="002315E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624DE6" w:rsidRPr="002315E1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  <w:r w:rsidRPr="002315E1">
        <w:rPr>
          <w:sz w:val="20"/>
          <w:szCs w:val="20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 города Сосновоборска Красноярского края, реализующие основную общеобразовательную программу дошкольного образования (детские сады)»</w:t>
      </w:r>
    </w:p>
    <w:tbl>
      <w:tblPr>
        <w:tblStyle w:val="a5"/>
        <w:tblpPr w:leftFromText="180" w:rightFromText="180" w:vertAnchor="text" w:horzAnchor="margin" w:tblpXSpec="center" w:tblpY="19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624DE6" w:rsidRPr="002315E1" w:rsidTr="00623487">
        <w:trPr>
          <w:trHeight w:val="2261"/>
        </w:trPr>
        <w:tc>
          <w:tcPr>
            <w:tcW w:w="10740" w:type="dxa"/>
          </w:tcPr>
          <w:p w:rsidR="00624DE6" w:rsidRPr="00E07D54" w:rsidRDefault="00624DE6" w:rsidP="00623487">
            <w:pPr>
              <w:ind w:left="5125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Руководителю Управления образования</w:t>
            </w:r>
          </w:p>
          <w:p w:rsidR="00624DE6" w:rsidRPr="00E07D54" w:rsidRDefault="00624DE6" w:rsidP="00623487">
            <w:pPr>
              <w:ind w:left="5125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администрации города Сосновоборска</w:t>
            </w:r>
          </w:p>
          <w:p w:rsidR="00624DE6" w:rsidRDefault="00624DE6" w:rsidP="00623487">
            <w:pPr>
              <w:ind w:left="5125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</w:t>
            </w:r>
          </w:p>
          <w:p w:rsidR="00624DE6" w:rsidRPr="002A3EA3" w:rsidRDefault="00624DE6" w:rsidP="00623487">
            <w:pPr>
              <w:ind w:left="5125"/>
              <w:jc w:val="center"/>
              <w:rPr>
                <w:rFonts w:eastAsiaTheme="minorHAnsi"/>
                <w:sz w:val="18"/>
                <w:lang w:eastAsia="en-US"/>
              </w:rPr>
            </w:pPr>
            <w:r w:rsidRPr="002A3EA3">
              <w:rPr>
                <w:rFonts w:eastAsiaTheme="minorHAnsi"/>
                <w:sz w:val="18"/>
                <w:lang w:eastAsia="en-US"/>
              </w:rPr>
              <w:t>(Ф.И.О. руководителя)</w:t>
            </w:r>
          </w:p>
          <w:p w:rsidR="00624DE6" w:rsidRPr="00E07D54" w:rsidRDefault="00624DE6" w:rsidP="00623487">
            <w:pPr>
              <w:ind w:left="5125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От 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</w:t>
            </w:r>
          </w:p>
          <w:p w:rsidR="00624DE6" w:rsidRPr="002A3EA3" w:rsidRDefault="00624DE6" w:rsidP="00623487">
            <w:pPr>
              <w:ind w:left="5125"/>
              <w:jc w:val="center"/>
              <w:rPr>
                <w:rFonts w:eastAsiaTheme="minorHAnsi"/>
                <w:sz w:val="18"/>
                <w:lang w:eastAsia="en-US"/>
              </w:rPr>
            </w:pPr>
            <w:r w:rsidRPr="002A3EA3">
              <w:rPr>
                <w:rFonts w:eastAsiaTheme="minorHAnsi"/>
                <w:sz w:val="18"/>
                <w:lang w:eastAsia="en-US"/>
              </w:rPr>
              <w:t>(Ф.И.О. Заявителя)</w:t>
            </w:r>
          </w:p>
          <w:p w:rsidR="00624DE6" w:rsidRPr="00E07D54" w:rsidRDefault="00624DE6" w:rsidP="00623487">
            <w:pPr>
              <w:ind w:left="5125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Проживающего (ей) по адресу:</w:t>
            </w:r>
          </w:p>
          <w:p w:rsidR="00624DE6" w:rsidRPr="00E07D54" w:rsidRDefault="00624DE6" w:rsidP="00623487">
            <w:pPr>
              <w:ind w:left="5125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</w:t>
            </w:r>
          </w:p>
          <w:p w:rsidR="00624DE6" w:rsidRPr="00E07D54" w:rsidRDefault="00624DE6" w:rsidP="00623487">
            <w:pPr>
              <w:ind w:left="5125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</w:t>
            </w:r>
          </w:p>
          <w:p w:rsidR="00624DE6" w:rsidRPr="00E07D54" w:rsidRDefault="00624DE6" w:rsidP="00623487">
            <w:pPr>
              <w:spacing w:after="200" w:line="276" w:lineRule="auto"/>
              <w:ind w:left="5125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Тел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._______________________________________</w:t>
            </w:r>
          </w:p>
          <w:p w:rsidR="00624DE6" w:rsidRDefault="00624DE6" w:rsidP="0062348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07D54">
              <w:rPr>
                <w:rFonts w:eastAsiaTheme="minorHAnsi"/>
                <w:b/>
                <w:lang w:eastAsia="en-US"/>
              </w:rPr>
              <w:t xml:space="preserve">Заявление </w:t>
            </w:r>
          </w:p>
          <w:p w:rsidR="00624DE6" w:rsidRDefault="00624DE6" w:rsidP="0062348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07D54">
              <w:rPr>
                <w:rFonts w:eastAsiaTheme="minorHAnsi"/>
                <w:b/>
                <w:lang w:eastAsia="en-US"/>
              </w:rPr>
              <w:t xml:space="preserve">для направления в образовательную организацию, </w:t>
            </w:r>
          </w:p>
          <w:p w:rsidR="00624DE6" w:rsidRDefault="00624DE6" w:rsidP="0062348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07D54">
              <w:rPr>
                <w:rFonts w:eastAsiaTheme="minorHAnsi"/>
                <w:b/>
                <w:lang w:eastAsia="en-US"/>
              </w:rPr>
              <w:t>реализующую программу дошкольного образования</w:t>
            </w:r>
          </w:p>
          <w:p w:rsidR="00624DE6" w:rsidRPr="00E07D54" w:rsidRDefault="00624DE6" w:rsidP="0062348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Прошу поставить на учет для получения места в образовательной организации, реализующей программу дошкольного образования. моего ребенка (фамилия, имя, отчество (последнее – при наличии) ________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</w:t>
            </w:r>
            <w:r w:rsidRPr="00E07D54">
              <w:rPr>
                <w:rFonts w:eastAsiaTheme="minorHAnsi"/>
                <w:lang w:eastAsia="en-US"/>
              </w:rPr>
              <w:t>____________________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7D54">
              <w:rPr>
                <w:rFonts w:eastAsiaTheme="minorHAnsi"/>
                <w:lang w:eastAsia="en-US"/>
              </w:rPr>
              <w:t>дата рождения__________________________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Реквизиты свидетельства о рождении ребенка __________________________________________________</w:t>
            </w:r>
          </w:p>
          <w:p w:rsidR="00624DE6" w:rsidRPr="00E07D54" w:rsidRDefault="00624DE6" w:rsidP="00623487">
            <w:pPr>
              <w:ind w:firstLine="589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Адрес места жительства (места пребывания, места фактического проживания) ребенка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7D54">
              <w:rPr>
                <w:rFonts w:eastAsiaTheme="minorHAnsi"/>
                <w:lang w:eastAsia="en-US"/>
              </w:rPr>
              <w:t>______________</w:t>
            </w:r>
            <w:r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624DE6" w:rsidRPr="00E07D54" w:rsidRDefault="00624DE6" w:rsidP="00623487">
            <w:pPr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_____________________________</w:t>
            </w:r>
          </w:p>
          <w:p w:rsidR="00624DE6" w:rsidRPr="00E07D54" w:rsidRDefault="00624DE6" w:rsidP="00623487">
            <w:pPr>
              <w:ind w:firstLine="589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Реквизиты документа, удостоверяющего личность родителя (законного представителя) ребенка __________________________________________________________</w:t>
            </w:r>
            <w:r>
              <w:rPr>
                <w:rFonts w:eastAsiaTheme="minorHAnsi"/>
                <w:lang w:eastAsia="en-US"/>
              </w:rPr>
              <w:t>_____________________________</w:t>
            </w:r>
          </w:p>
          <w:p w:rsidR="00624DE6" w:rsidRPr="00E07D54" w:rsidRDefault="00624DE6" w:rsidP="00623487">
            <w:pPr>
              <w:ind w:firstLine="589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Реквизиты документа, подтверждающего установление опеки (при наличии) ________________</w:t>
            </w:r>
          </w:p>
          <w:p w:rsidR="00624DE6" w:rsidRPr="00E07D54" w:rsidRDefault="00624DE6" w:rsidP="0062348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___________________________________________________________________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_____________________</w:t>
            </w:r>
          </w:p>
          <w:p w:rsidR="00624DE6" w:rsidRPr="00E07D54" w:rsidRDefault="00624DE6" w:rsidP="00623487">
            <w:pPr>
              <w:ind w:firstLine="589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Адрес электронной почты родителя (законного представителя) ____</w:t>
            </w:r>
            <w:r>
              <w:rPr>
                <w:rFonts w:eastAsiaTheme="minorHAnsi"/>
                <w:lang w:eastAsia="en-US"/>
              </w:rPr>
              <w:t>________________________</w:t>
            </w:r>
          </w:p>
          <w:p w:rsidR="00624DE6" w:rsidRPr="00E07D54" w:rsidRDefault="00624DE6" w:rsidP="00623487">
            <w:pPr>
              <w:ind w:firstLine="589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Язык образования ______________________________</w:t>
            </w:r>
            <w:r>
              <w:rPr>
                <w:rFonts w:eastAsiaTheme="minorHAnsi"/>
                <w:lang w:eastAsia="en-US"/>
              </w:rPr>
              <w:t>__</w:t>
            </w:r>
            <w:r w:rsidRPr="00E07D54">
              <w:rPr>
                <w:rFonts w:eastAsiaTheme="minorHAnsi"/>
                <w:lang w:eastAsia="en-US"/>
              </w:rPr>
              <w:t>__________________________________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Потребность обучения по адаптированной образовательной программе для детей с ОВЗ, создании специальных условий для ребенка-инвалида (имеется/ не имеется) _</w:t>
            </w:r>
            <w:r>
              <w:rPr>
                <w:rFonts w:eastAsiaTheme="minorHAnsi"/>
                <w:lang w:eastAsia="en-US"/>
              </w:rPr>
              <w:t>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Направленность дошкольной группы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 xml:space="preserve"> __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_______________________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07D54">
              <w:rPr>
                <w:rFonts w:asciiTheme="minorHAnsi" w:eastAsiaTheme="minorHAnsi" w:hAnsiTheme="minorHAnsi" w:cstheme="minorBidi"/>
                <w:lang w:eastAsia="en-US"/>
              </w:rPr>
              <w:t>_____________________________________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___________________________________________________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Режим пребывания _______________________________________________________</w:t>
            </w:r>
            <w:r>
              <w:rPr>
                <w:rFonts w:eastAsiaTheme="minorHAnsi"/>
                <w:lang w:eastAsia="en-US"/>
              </w:rPr>
              <w:t>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Желаемая дата приема на обучение __________________________________________________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Хотел (а) бы получить место для ребенка в образовательной организации, реализующей программу дошкольного образования (указать наименование организации) 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7D54">
              <w:rPr>
                <w:rFonts w:eastAsiaTheme="minorHAnsi"/>
                <w:lang w:eastAsia="en-US"/>
              </w:rPr>
              <w:t>__________________</w:t>
            </w:r>
            <w:r>
              <w:rPr>
                <w:rFonts w:eastAsiaTheme="minorHAnsi"/>
                <w:lang w:eastAsia="en-US"/>
              </w:rPr>
              <w:t>_____________________________________________________________________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Имеющиеся льготы _________________________________________________________________</w:t>
            </w:r>
          </w:p>
          <w:p w:rsidR="00624DE6" w:rsidRPr="00E07D54" w:rsidRDefault="00624DE6" w:rsidP="00623487">
            <w:pPr>
              <w:ind w:firstLine="589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Информация о братьях и (или) сестрах, обучающихся в ДОУ ______________________________</w:t>
            </w:r>
          </w:p>
          <w:p w:rsidR="00624DE6" w:rsidRPr="00D9025E" w:rsidRDefault="00624DE6" w:rsidP="00623487">
            <w:pPr>
              <w:ind w:firstLine="589"/>
              <w:rPr>
                <w:rFonts w:asciiTheme="minorHAnsi" w:eastAsiaTheme="minorHAnsi" w:hAnsiTheme="minorHAnsi" w:cstheme="minorBid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>__________________________________________________________________________________________</w:t>
            </w:r>
          </w:p>
          <w:p w:rsidR="00624DE6" w:rsidRPr="00E07D54" w:rsidRDefault="00624DE6" w:rsidP="00623487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 xml:space="preserve">"__" ____________ 20__ г.      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Подпись _______________</w:t>
            </w:r>
          </w:p>
          <w:p w:rsidR="00624DE6" w:rsidRPr="00E07D54" w:rsidRDefault="00624DE6" w:rsidP="00623487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</w:t>
            </w:r>
            <w:r w:rsidRPr="00E07D54">
              <w:rPr>
                <w:rFonts w:eastAsiaTheme="minorHAnsi"/>
                <w:lang w:eastAsia="en-US"/>
              </w:rPr>
              <w:lastRenderedPageBreak/>
              <w:t>противоречащими закону, моих персональных данных и данных моего ребенка, а именно: фамилии, имени, отчества, даты рождения, контактные телефоны, место жительства, паспортные данные, состояния здоровья)</w:t>
            </w:r>
          </w:p>
          <w:p w:rsidR="00624DE6" w:rsidRPr="002A3EA3" w:rsidRDefault="00624DE6" w:rsidP="0062348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07D54">
              <w:rPr>
                <w:rFonts w:eastAsiaTheme="minorHAnsi"/>
                <w:lang w:eastAsia="en-US"/>
              </w:rPr>
              <w:t xml:space="preserve">"__" ____________ 20__ г.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Подпись ________________</w:t>
            </w:r>
          </w:p>
          <w:p w:rsidR="00624DE6" w:rsidRPr="002315E1" w:rsidRDefault="00624DE6" w:rsidP="00623487">
            <w:pPr>
              <w:tabs>
                <w:tab w:val="left" w:pos="7770"/>
              </w:tabs>
              <w:rPr>
                <w:b/>
              </w:rPr>
            </w:pPr>
          </w:p>
        </w:tc>
      </w:tr>
    </w:tbl>
    <w:p w:rsidR="00624DE6" w:rsidRPr="002315E1" w:rsidRDefault="00624DE6" w:rsidP="00624DE6">
      <w:pPr>
        <w:rPr>
          <w:b/>
        </w:rPr>
      </w:pPr>
    </w:p>
    <w:p w:rsidR="00624DE6" w:rsidRDefault="00624DE6" w:rsidP="00624D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4DE6" w:rsidRPr="002315E1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  <w:r w:rsidRPr="002315E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624DE6" w:rsidRPr="002315E1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  <w:r w:rsidRPr="002315E1">
        <w:rPr>
          <w:sz w:val="20"/>
          <w:szCs w:val="20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 города Сосновоборска Красноярского края, реализующие основную общеобразовательную программу дошкольного образования (детские сады)»</w:t>
      </w:r>
    </w:p>
    <w:tbl>
      <w:tblPr>
        <w:tblStyle w:val="a5"/>
        <w:tblpPr w:leftFromText="180" w:rightFromText="180" w:vertAnchor="page" w:horzAnchor="margin" w:tblpXSpec="center" w:tblpY="3048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624DE6" w:rsidRPr="002315E1" w:rsidTr="00623487">
        <w:trPr>
          <w:trHeight w:val="5769"/>
        </w:trPr>
        <w:tc>
          <w:tcPr>
            <w:tcW w:w="10654" w:type="dxa"/>
          </w:tcPr>
          <w:p w:rsidR="00624DE6" w:rsidRPr="002315E1" w:rsidRDefault="00624DE6" w:rsidP="00623487">
            <w:pPr>
              <w:pStyle w:val="2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2315E1">
              <w:rPr>
                <w:rFonts w:ascii="Times New Roman" w:hAnsi="Times New Roman"/>
                <w:i w:val="0"/>
              </w:rPr>
              <w:t>Управление образования администрации города Сосновоборска</w:t>
            </w:r>
          </w:p>
          <w:p w:rsidR="00624DE6" w:rsidRPr="002315E1" w:rsidRDefault="00624DE6" w:rsidP="00623487">
            <w:pPr>
              <w:jc w:val="center"/>
            </w:pPr>
            <w:r w:rsidRPr="002315E1">
              <w:t>662500, Россия, Красноярский край, г. Сосновоборск, ул. Солнечная, д. №3, тел. 8 (39131) 2 08 74, факс 8 (39131) 2 08 74</w:t>
            </w:r>
          </w:p>
          <w:p w:rsidR="00624DE6" w:rsidRPr="00597B2B" w:rsidRDefault="00624DE6" w:rsidP="00623487">
            <w:pPr>
              <w:jc w:val="center"/>
            </w:pPr>
            <w:r w:rsidRPr="002315E1">
              <w:rPr>
                <w:lang w:val="en-US"/>
              </w:rPr>
              <w:t>e</w:t>
            </w:r>
            <w:r w:rsidRPr="00597B2B">
              <w:t>-</w:t>
            </w:r>
            <w:r w:rsidRPr="002315E1">
              <w:rPr>
                <w:lang w:val="en-US"/>
              </w:rPr>
              <w:t>mail</w:t>
            </w:r>
            <w:r w:rsidRPr="00597B2B">
              <w:t xml:space="preserve">: </w:t>
            </w:r>
            <w:proofErr w:type="spellStart"/>
            <w:r w:rsidRPr="002315E1">
              <w:rPr>
                <w:lang w:val="en-US"/>
              </w:rPr>
              <w:t>guo</w:t>
            </w:r>
            <w:proofErr w:type="spellEnd"/>
            <w:r w:rsidRPr="00597B2B">
              <w:t>@</w:t>
            </w:r>
            <w:proofErr w:type="spellStart"/>
            <w:r w:rsidRPr="002315E1">
              <w:rPr>
                <w:lang w:val="en-US"/>
              </w:rPr>
              <w:t>bk</w:t>
            </w:r>
            <w:proofErr w:type="spellEnd"/>
            <w:r w:rsidRPr="00597B2B">
              <w:t>.</w:t>
            </w:r>
            <w:proofErr w:type="spellStart"/>
            <w:r w:rsidRPr="002315E1">
              <w:rPr>
                <w:lang w:val="en-US"/>
              </w:rPr>
              <w:t>ru</w:t>
            </w:r>
            <w:proofErr w:type="spellEnd"/>
            <w:r w:rsidRPr="00597B2B">
              <w:t xml:space="preserve">, </w:t>
            </w:r>
            <w:proofErr w:type="spellStart"/>
            <w:r w:rsidRPr="002315E1">
              <w:rPr>
                <w:lang w:val="en-US"/>
              </w:rPr>
              <w:t>guos</w:t>
            </w:r>
            <w:proofErr w:type="spellEnd"/>
            <w:r w:rsidRPr="00597B2B">
              <w:t>.</w:t>
            </w:r>
            <w:proofErr w:type="spellStart"/>
            <w:r w:rsidRPr="002315E1">
              <w:rPr>
                <w:lang w:val="en-US"/>
              </w:rPr>
              <w:t>ucoz</w:t>
            </w:r>
            <w:proofErr w:type="spellEnd"/>
            <w:r w:rsidRPr="00597B2B">
              <w:t>.</w:t>
            </w:r>
            <w:proofErr w:type="spellStart"/>
            <w:r w:rsidRPr="002315E1">
              <w:rPr>
                <w:lang w:val="en-US"/>
              </w:rPr>
              <w:t>ru</w:t>
            </w:r>
            <w:proofErr w:type="spellEnd"/>
            <w:r w:rsidRPr="00597B2B">
              <w:t xml:space="preserve"> </w:t>
            </w:r>
            <w:r w:rsidRPr="002315E1">
              <w:t>ИНН</w:t>
            </w:r>
            <w:r w:rsidRPr="00597B2B">
              <w:t>/</w:t>
            </w:r>
            <w:r w:rsidRPr="002315E1">
              <w:t>КПП</w:t>
            </w:r>
            <w:r w:rsidRPr="00597B2B">
              <w:t xml:space="preserve"> 2458004240 / 245801001</w:t>
            </w:r>
          </w:p>
          <w:p w:rsidR="00624DE6" w:rsidRPr="00597B2B" w:rsidRDefault="00624DE6" w:rsidP="00623487">
            <w:pPr>
              <w:jc w:val="center"/>
              <w:rPr>
                <w:b/>
                <w:sz w:val="16"/>
              </w:rPr>
            </w:pPr>
          </w:p>
          <w:p w:rsidR="00624DE6" w:rsidRPr="002315E1" w:rsidRDefault="00624DE6" w:rsidP="00623487">
            <w:pPr>
              <w:jc w:val="center"/>
              <w:rPr>
                <w:sz w:val="28"/>
                <w:szCs w:val="28"/>
                <w:u w:val="single"/>
              </w:rPr>
            </w:pPr>
            <w:r w:rsidRPr="002315E1">
              <w:rPr>
                <w:sz w:val="28"/>
                <w:szCs w:val="28"/>
              </w:rPr>
              <w:t xml:space="preserve">Направление № </w:t>
            </w:r>
            <w:r w:rsidRPr="002315E1">
              <w:rPr>
                <w:sz w:val="28"/>
                <w:szCs w:val="28"/>
                <w:u w:val="single"/>
              </w:rPr>
              <w:t>_____________</w:t>
            </w:r>
          </w:p>
          <w:p w:rsidR="00624DE6" w:rsidRPr="002315E1" w:rsidRDefault="00624DE6" w:rsidP="00623487">
            <w:pPr>
              <w:jc w:val="center"/>
              <w:rPr>
                <w:sz w:val="28"/>
                <w:szCs w:val="28"/>
              </w:rPr>
            </w:pPr>
            <w:r w:rsidRPr="002315E1">
              <w:rPr>
                <w:sz w:val="28"/>
                <w:szCs w:val="28"/>
              </w:rPr>
              <w:t>наименование учреждения</w:t>
            </w:r>
          </w:p>
          <w:p w:rsidR="00624DE6" w:rsidRPr="002315E1" w:rsidRDefault="00624DE6" w:rsidP="00623487">
            <w:pPr>
              <w:rPr>
                <w:sz w:val="28"/>
                <w:szCs w:val="28"/>
              </w:rPr>
            </w:pPr>
          </w:p>
          <w:p w:rsidR="00624DE6" w:rsidRPr="002315E1" w:rsidRDefault="00624DE6" w:rsidP="00623487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2315E1">
              <w:rPr>
                <w:sz w:val="28"/>
                <w:szCs w:val="28"/>
              </w:rPr>
              <w:t>Ф.И.О. ребенка</w:t>
            </w:r>
            <w:r w:rsidRPr="002315E1">
              <w:rPr>
                <w:sz w:val="28"/>
                <w:szCs w:val="28"/>
                <w:u w:val="single"/>
              </w:rPr>
              <w:tab/>
            </w:r>
          </w:p>
          <w:p w:rsidR="00624DE6" w:rsidRPr="002315E1" w:rsidRDefault="00624DE6" w:rsidP="00623487">
            <w:pPr>
              <w:jc w:val="both"/>
              <w:rPr>
                <w:sz w:val="28"/>
                <w:szCs w:val="28"/>
              </w:rPr>
            </w:pPr>
          </w:p>
          <w:p w:rsidR="00624DE6" w:rsidRPr="002315E1" w:rsidRDefault="00624DE6" w:rsidP="00623487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2315E1">
              <w:rPr>
                <w:sz w:val="28"/>
                <w:szCs w:val="28"/>
              </w:rPr>
              <w:t>Дата рождения</w:t>
            </w:r>
            <w:r w:rsidRPr="002315E1">
              <w:rPr>
                <w:sz w:val="28"/>
                <w:szCs w:val="28"/>
                <w:u w:val="single"/>
              </w:rPr>
              <w:tab/>
            </w:r>
          </w:p>
          <w:p w:rsidR="00624DE6" w:rsidRPr="002315E1" w:rsidRDefault="00624DE6" w:rsidP="00623487">
            <w:pPr>
              <w:jc w:val="both"/>
              <w:rPr>
                <w:sz w:val="28"/>
                <w:szCs w:val="28"/>
              </w:rPr>
            </w:pPr>
          </w:p>
          <w:p w:rsidR="00624DE6" w:rsidRPr="002315E1" w:rsidRDefault="00624DE6" w:rsidP="0062348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jc w:val="both"/>
              <w:rPr>
                <w:sz w:val="28"/>
                <w:szCs w:val="28"/>
                <w:u w:val="single"/>
              </w:rPr>
            </w:pPr>
            <w:r w:rsidRPr="002315E1">
              <w:rPr>
                <w:sz w:val="28"/>
                <w:szCs w:val="28"/>
              </w:rPr>
              <w:t>Руководитель управления</w:t>
            </w:r>
            <w:r w:rsidRPr="002315E1">
              <w:rPr>
                <w:sz w:val="28"/>
                <w:szCs w:val="28"/>
              </w:rPr>
              <w:tab/>
            </w:r>
            <w:r w:rsidRPr="002315E1">
              <w:rPr>
                <w:sz w:val="28"/>
                <w:szCs w:val="28"/>
                <w:u w:val="single"/>
              </w:rPr>
              <w:tab/>
            </w: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jc w:val="both"/>
              <w:rPr>
                <w:sz w:val="16"/>
                <w:szCs w:val="16"/>
              </w:rPr>
            </w:pPr>
            <w:r w:rsidRPr="002315E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(подпись)</w:t>
            </w: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rPr>
                <w:sz w:val="28"/>
                <w:szCs w:val="28"/>
                <w:u w:val="single"/>
              </w:rPr>
            </w:pPr>
            <w:r w:rsidRPr="002315E1">
              <w:rPr>
                <w:sz w:val="28"/>
                <w:szCs w:val="28"/>
              </w:rPr>
              <w:t>Специалист</w:t>
            </w:r>
            <w:r w:rsidRPr="002315E1">
              <w:rPr>
                <w:sz w:val="28"/>
                <w:szCs w:val="28"/>
              </w:rPr>
              <w:tab/>
            </w:r>
            <w:r w:rsidRPr="002315E1">
              <w:rPr>
                <w:sz w:val="28"/>
                <w:szCs w:val="28"/>
                <w:u w:val="single"/>
              </w:rPr>
              <w:tab/>
            </w: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jc w:val="both"/>
              <w:rPr>
                <w:sz w:val="16"/>
                <w:szCs w:val="16"/>
              </w:rPr>
            </w:pPr>
            <w:r w:rsidRPr="002315E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(подпись)</w:t>
            </w: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rPr>
                <w:sz w:val="28"/>
                <w:szCs w:val="28"/>
              </w:rPr>
            </w:pPr>
          </w:p>
          <w:p w:rsidR="00624DE6" w:rsidRPr="002315E1" w:rsidRDefault="00624DE6" w:rsidP="00623487">
            <w:pPr>
              <w:tabs>
                <w:tab w:val="left" w:pos="6804"/>
                <w:tab w:val="left" w:pos="9355"/>
              </w:tabs>
              <w:rPr>
                <w:sz w:val="28"/>
                <w:szCs w:val="28"/>
                <w:u w:val="single"/>
              </w:rPr>
            </w:pPr>
            <w:r w:rsidRPr="002315E1">
              <w:rPr>
                <w:sz w:val="28"/>
                <w:szCs w:val="28"/>
                <w:u w:val="single"/>
              </w:rPr>
              <w:t>Дата выдачи</w:t>
            </w:r>
          </w:p>
          <w:p w:rsidR="00624DE6" w:rsidRPr="002315E1" w:rsidRDefault="00624DE6" w:rsidP="00623487">
            <w:pPr>
              <w:rPr>
                <w:b/>
              </w:rPr>
            </w:pPr>
          </w:p>
        </w:tc>
      </w:tr>
    </w:tbl>
    <w:p w:rsidR="00624DE6" w:rsidRPr="002315E1" w:rsidRDefault="00624DE6" w:rsidP="00624DE6">
      <w:pPr>
        <w:tabs>
          <w:tab w:val="left" w:pos="-2835"/>
        </w:tabs>
        <w:jc w:val="both"/>
      </w:pPr>
    </w:p>
    <w:p w:rsidR="00624DE6" w:rsidRPr="002315E1" w:rsidRDefault="00624DE6" w:rsidP="00624DE6"/>
    <w:p w:rsidR="00624DE6" w:rsidRPr="002315E1" w:rsidRDefault="00624DE6" w:rsidP="00624DE6">
      <w:pPr>
        <w:tabs>
          <w:tab w:val="left" w:pos="-2835"/>
        </w:tabs>
        <w:ind w:left="4678"/>
        <w:jc w:val="both"/>
      </w:pPr>
    </w:p>
    <w:p w:rsidR="00624DE6" w:rsidRPr="002315E1" w:rsidRDefault="00624DE6" w:rsidP="00624DE6">
      <w:pPr>
        <w:tabs>
          <w:tab w:val="left" w:pos="-2835"/>
        </w:tabs>
        <w:ind w:left="4678"/>
        <w:jc w:val="both"/>
      </w:pPr>
    </w:p>
    <w:p w:rsidR="00624DE6" w:rsidRPr="002315E1" w:rsidRDefault="00624DE6" w:rsidP="00624DE6">
      <w:pPr>
        <w:tabs>
          <w:tab w:val="left" w:pos="-2835"/>
        </w:tabs>
        <w:ind w:left="4678"/>
        <w:jc w:val="both"/>
      </w:pPr>
    </w:p>
    <w:p w:rsidR="00624DE6" w:rsidRPr="002315E1" w:rsidRDefault="00624DE6" w:rsidP="00624DE6">
      <w:pPr>
        <w:tabs>
          <w:tab w:val="left" w:pos="-2835"/>
        </w:tabs>
        <w:ind w:left="4678"/>
        <w:jc w:val="both"/>
      </w:pPr>
    </w:p>
    <w:p w:rsidR="00624DE6" w:rsidRDefault="00624DE6" w:rsidP="00624DE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4DE6" w:rsidRPr="002315E1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  <w:r w:rsidRPr="002315E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624DE6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  <w:r w:rsidRPr="002315E1">
        <w:rPr>
          <w:sz w:val="20"/>
          <w:szCs w:val="20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 города Сосновоборска Красноярского края, реализующие основную общеобразовательную программу дошкольного образования (детские сады)»</w:t>
      </w:r>
    </w:p>
    <w:p w:rsidR="00624DE6" w:rsidRPr="002315E1" w:rsidRDefault="00624DE6" w:rsidP="00624DE6">
      <w:pPr>
        <w:tabs>
          <w:tab w:val="left" w:pos="-2835"/>
        </w:tabs>
        <w:ind w:left="4678"/>
        <w:jc w:val="both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87FA6">
        <w:rPr>
          <w:b/>
          <w:sz w:val="28"/>
          <w:szCs w:val="28"/>
        </w:rPr>
        <w:t>Технологическая схема предоставления муниципальной услуги</w:t>
      </w:r>
    </w:p>
    <w:p w:rsidR="00624DE6" w:rsidRDefault="00624DE6" w:rsidP="00624DE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87FA6">
        <w:rPr>
          <w:bCs/>
        </w:rPr>
        <w:t>Раздел 1. Общие сведения о муниципальной услуге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5670"/>
      </w:tblGrid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N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</w:pPr>
            <w:r w:rsidRPr="00087FA6">
              <w:t>Параметр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</w:pPr>
            <w:r w:rsidRPr="00087FA6">
              <w:t>Значение параметра/состояние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</w:pPr>
            <w:r w:rsidRPr="00087FA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</w:pPr>
            <w:r w:rsidRPr="00087FA6">
              <w:t>3</w:t>
            </w:r>
          </w:p>
        </w:tc>
      </w:tr>
      <w:tr w:rsidR="00624DE6" w:rsidRPr="00087FA6" w:rsidTr="00623487">
        <w:trPr>
          <w:trHeight w:val="17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Наименование органа, предоставляющего муниципальную услугу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540"/>
              <w:jc w:val="both"/>
            </w:pPr>
            <w:r w:rsidRPr="00087FA6">
              <w:t>Управление образования,  муниципальные образовательные учреждения города, реализующие образовательную программу дошкольного образования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Номер услуги в федеральном реестре государственных и муниципальных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56.2.1.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Полное наименование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«Прием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 общеобразовательную программу дошкольного  образования (детские сады)»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Краткое наименование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«Прием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 общеобразовательную программу дошкольного  образования (детские сады)»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Административный регламент предоставления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bCs/>
              </w:rPr>
            </w:pPr>
            <w:r w:rsidRPr="00087FA6">
              <w:rPr>
                <w:bCs/>
              </w:rPr>
              <w:t>Административный регламент предоставления муниципальной услуги</w:t>
            </w:r>
          </w:p>
          <w:p w:rsidR="00624DE6" w:rsidRPr="00087FA6" w:rsidRDefault="00624DE6" w:rsidP="00623487">
            <w:pPr>
              <w:rPr>
                <w:b/>
              </w:rPr>
            </w:pPr>
            <w:r w:rsidRPr="00087FA6">
              <w:t>«Прием заявлений, постановка на учет и зачисление детей в образовательные учреждения  муниципального образования город Сосновоборск Красноярского края, реализующие основную  общеобразовательную программу дошкольного образования (детские сады)», утвержденный постановлением администрации города Сосновоборска от 20.04.2017 г. № 491)</w:t>
            </w:r>
            <w:r w:rsidRPr="00087FA6">
              <w:rPr>
                <w:b/>
              </w:rPr>
              <w:t xml:space="preserve"> 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 xml:space="preserve">Перечень </w:t>
            </w:r>
            <w:proofErr w:type="spellStart"/>
            <w:r w:rsidRPr="00087FA6">
              <w:t>подуслуг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отсутствует</w:t>
            </w:r>
          </w:p>
        </w:tc>
      </w:tr>
      <w:tr w:rsidR="00624DE6" w:rsidRPr="00087FA6" w:rsidTr="0062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FA6">
              <w:rPr>
                <w:sz w:val="28"/>
                <w:szCs w:val="28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  <w:r w:rsidRPr="00087FA6">
              <w:t>Способы оценки качества предоставления муниципальной услуги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left="80"/>
            </w:pPr>
            <w:r w:rsidRPr="00087FA6">
              <w:t>Прием заявления, постановка на учет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</w:pPr>
          </w:p>
        </w:tc>
      </w:tr>
    </w:tbl>
    <w:p w:rsidR="00624DE6" w:rsidRPr="00087FA6" w:rsidRDefault="00624DE6" w:rsidP="00624DE6">
      <w:pPr>
        <w:sectPr w:rsidR="00624DE6" w:rsidRPr="00087FA6" w:rsidSect="00DB4AE3">
          <w:headerReference w:type="even" r:id="rId61"/>
          <w:headerReference w:type="default" r:id="rId62"/>
          <w:pgSz w:w="11907" w:h="16840" w:code="9"/>
          <w:pgMar w:top="568" w:right="567" w:bottom="709" w:left="1560" w:header="284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087FA6">
        <w:rPr>
          <w:sz w:val="20"/>
          <w:szCs w:val="20"/>
        </w:rPr>
        <w:lastRenderedPageBreak/>
        <w:t>Раздел 2. Общие сведения о муниципальн</w:t>
      </w:r>
      <w:r>
        <w:rPr>
          <w:sz w:val="20"/>
          <w:szCs w:val="20"/>
        </w:rPr>
        <w:t>ой</w:t>
      </w:r>
      <w:r w:rsidRPr="00087FA6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е</w:t>
      </w:r>
      <w:r w:rsidRPr="00087FA6">
        <w:rPr>
          <w:sz w:val="20"/>
          <w:szCs w:val="20"/>
        </w:rPr>
        <w:t xml:space="preserve"> (</w:t>
      </w:r>
      <w:proofErr w:type="spellStart"/>
      <w:r w:rsidRPr="00087FA6">
        <w:rPr>
          <w:sz w:val="20"/>
          <w:szCs w:val="20"/>
        </w:rPr>
        <w:t>подуслуги</w:t>
      </w:r>
      <w:proofErr w:type="spellEnd"/>
      <w:r w:rsidRPr="00087FA6">
        <w:rPr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5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30"/>
        <w:gridCol w:w="1088"/>
        <w:gridCol w:w="709"/>
        <w:gridCol w:w="1843"/>
        <w:gridCol w:w="1133"/>
        <w:gridCol w:w="1134"/>
        <w:gridCol w:w="1276"/>
        <w:gridCol w:w="1419"/>
        <w:gridCol w:w="1416"/>
        <w:gridCol w:w="1701"/>
        <w:gridCol w:w="1540"/>
      </w:tblGrid>
      <w:tr w:rsidR="00624DE6" w:rsidRPr="00087FA6" w:rsidTr="00623487">
        <w:trPr>
          <w:trHeight w:val="693"/>
        </w:trPr>
        <w:tc>
          <w:tcPr>
            <w:tcW w:w="2598" w:type="dxa"/>
            <w:gridSpan w:val="3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Срок предоставления услуги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в зависимости от условий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 xml:space="preserve">Основания для отказа </w:t>
            </w:r>
            <w:r w:rsidRPr="00087FA6">
              <w:rPr>
                <w:spacing w:val="-4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 xml:space="preserve">Основания </w:t>
            </w:r>
            <w:r w:rsidRPr="00087FA6">
              <w:rPr>
                <w:spacing w:val="-4"/>
                <w:sz w:val="20"/>
                <w:szCs w:val="20"/>
              </w:rPr>
              <w:br/>
              <w:t xml:space="preserve">для отказа </w:t>
            </w:r>
            <w:r w:rsidRPr="00087FA6">
              <w:rPr>
                <w:spacing w:val="-4"/>
                <w:sz w:val="20"/>
                <w:szCs w:val="20"/>
              </w:rPr>
              <w:br/>
              <w:t>в предоставлении услуги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Способ получения результата услуги</w:t>
            </w:r>
          </w:p>
        </w:tc>
      </w:tr>
      <w:tr w:rsidR="00624DE6" w:rsidRPr="00087FA6" w:rsidTr="00623487">
        <w:trPr>
          <w:trHeight w:val="1718"/>
        </w:trPr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9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КБК для взимания платы (</w:t>
            </w:r>
            <w:proofErr w:type="spellStart"/>
            <w:r w:rsidRPr="00087FA6">
              <w:rPr>
                <w:spacing w:val="-4"/>
                <w:sz w:val="20"/>
                <w:szCs w:val="20"/>
              </w:rPr>
              <w:t>государствен</w:t>
            </w:r>
            <w:proofErr w:type="spellEnd"/>
            <w:r w:rsidRPr="00087FA6">
              <w:rPr>
                <w:spacing w:val="-4"/>
                <w:sz w:val="20"/>
                <w:szCs w:val="20"/>
              </w:rPr>
              <w:t xml:space="preserve"> ной пошлины), </w:t>
            </w:r>
            <w:r w:rsidRPr="00087FA6">
              <w:rPr>
                <w:spacing w:val="-4"/>
                <w:sz w:val="20"/>
                <w:szCs w:val="20"/>
              </w:rPr>
              <w:br/>
              <w:t>в том числе через МФЦ</w:t>
            </w:r>
          </w:p>
        </w:tc>
        <w:tc>
          <w:tcPr>
            <w:tcW w:w="1701" w:type="dxa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11</w:t>
            </w:r>
          </w:p>
        </w:tc>
      </w:tr>
      <w:tr w:rsidR="00624DE6" w:rsidRPr="00087FA6" w:rsidTr="00623487">
        <w:trPr>
          <w:trHeight w:val="346"/>
        </w:trPr>
        <w:tc>
          <w:tcPr>
            <w:tcW w:w="15857" w:type="dxa"/>
            <w:gridSpan w:val="13"/>
            <w:shd w:val="clear" w:color="auto" w:fill="auto"/>
          </w:tcPr>
          <w:p w:rsidR="00624DE6" w:rsidRPr="00087FA6" w:rsidRDefault="00624DE6" w:rsidP="00623487">
            <w:pPr>
              <w:tabs>
                <w:tab w:val="left" w:pos="176"/>
              </w:tabs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407"/>
        </w:trPr>
        <w:tc>
          <w:tcPr>
            <w:tcW w:w="2268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Регистрация заявления осуществляется в течение всего календарного года в момент обращения Заявителя при личном обращении в часы приема, Регистрация заявления   поступившее через МФЦ, осуществляется еженедельно, по средам в порядке очередности подачи заявления в МФЦ Заявителями.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pacing w:val="-4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Документы представлены не на русском языке;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Имеются подчистки, приписки, зачеркнутые слова и иные исправления, Тексты на документах, полученных посредством светокопирования, не разборчивы.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Несоответствие возраста ребенка условиям предоставления муниципальной услуги;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Несоответствие статуса Заявителя требования Регламента;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Несоответствие предоставленных документов.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Не предусмотрены Регламентом предоставления услуги.</w:t>
            </w:r>
          </w:p>
        </w:tc>
        <w:tc>
          <w:tcPr>
            <w:tcW w:w="1134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Не предусмотрены Регламентом предоставления услуги.</w:t>
            </w:r>
          </w:p>
        </w:tc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отсутствует</w:t>
            </w:r>
          </w:p>
        </w:tc>
        <w:tc>
          <w:tcPr>
            <w:tcW w:w="1419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DE6" w:rsidRPr="00087FA6" w:rsidRDefault="00624DE6" w:rsidP="00623487">
            <w:pPr>
              <w:jc w:val="both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Лично</w:t>
            </w:r>
          </w:p>
        </w:tc>
        <w:tc>
          <w:tcPr>
            <w:tcW w:w="1540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hanging="14"/>
              <w:outlineLvl w:val="2"/>
              <w:rPr>
                <w:spacing w:val="-4"/>
                <w:sz w:val="20"/>
                <w:szCs w:val="20"/>
              </w:rPr>
            </w:pPr>
            <w:r w:rsidRPr="00087FA6">
              <w:rPr>
                <w:spacing w:val="-4"/>
                <w:sz w:val="20"/>
                <w:szCs w:val="20"/>
              </w:rPr>
              <w:t>лично</w:t>
            </w:r>
          </w:p>
        </w:tc>
      </w:tr>
      <w:tr w:rsidR="00624DE6" w:rsidRPr="00087FA6" w:rsidTr="00623487">
        <w:trPr>
          <w:trHeight w:val="346"/>
        </w:trPr>
        <w:tc>
          <w:tcPr>
            <w:tcW w:w="15857" w:type="dxa"/>
            <w:gridSpan w:val="13"/>
            <w:shd w:val="clear" w:color="auto" w:fill="auto"/>
          </w:tcPr>
          <w:p w:rsidR="00624DE6" w:rsidRPr="00087FA6" w:rsidRDefault="00624DE6" w:rsidP="00623487">
            <w:pPr>
              <w:tabs>
                <w:tab w:val="left" w:pos="176"/>
              </w:tabs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407"/>
        </w:trPr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4DE6" w:rsidRPr="00087FA6" w:rsidRDefault="00624DE6" w:rsidP="00623487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hanging="14"/>
              <w:outlineLvl w:val="2"/>
              <w:rPr>
                <w:spacing w:val="-4"/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087FA6">
        <w:rPr>
          <w:sz w:val="20"/>
          <w:szCs w:val="20"/>
        </w:rPr>
        <w:t xml:space="preserve">Раздел 3. Сведения </w:t>
      </w:r>
      <w:r w:rsidRPr="00087FA6">
        <w:rPr>
          <w:bCs/>
          <w:sz w:val="20"/>
          <w:szCs w:val="20"/>
        </w:rPr>
        <w:t>о заявителях муниципальной услуги (</w:t>
      </w:r>
      <w:proofErr w:type="spellStart"/>
      <w:r w:rsidRPr="00087FA6">
        <w:rPr>
          <w:bCs/>
          <w:sz w:val="20"/>
          <w:szCs w:val="20"/>
        </w:rPr>
        <w:t>подуслуги</w:t>
      </w:r>
      <w:proofErr w:type="spellEnd"/>
      <w:r w:rsidRPr="00087FA6">
        <w:rPr>
          <w:bCs/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55"/>
        <w:gridCol w:w="2433"/>
        <w:gridCol w:w="2298"/>
        <w:gridCol w:w="1893"/>
        <w:gridCol w:w="1894"/>
        <w:gridCol w:w="1799"/>
        <w:gridCol w:w="2305"/>
      </w:tblGrid>
      <w:tr w:rsidR="00624DE6" w:rsidRPr="00087FA6" w:rsidTr="00623487"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№ п/п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Категория лиц, имеющих право на получение услуги</w:t>
            </w: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Документ, подтверждающий право заявителя соответствующей категории на получение услуги</w:t>
            </w: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Установленные требования к документу, подтверждающему право заявителя соответствующей </w:t>
            </w:r>
            <w:r w:rsidRPr="00087FA6">
              <w:rPr>
                <w:sz w:val="20"/>
                <w:szCs w:val="20"/>
              </w:rPr>
              <w:lastRenderedPageBreak/>
              <w:t>категории на получение услуги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 xml:space="preserve">Наличие возможности подачи заявления </w:t>
            </w:r>
            <w:r w:rsidRPr="00087FA6">
              <w:rPr>
                <w:sz w:val="20"/>
                <w:szCs w:val="20"/>
              </w:rPr>
              <w:br/>
              <w:t xml:space="preserve">о предоставлении услуги </w:t>
            </w:r>
            <w:r w:rsidRPr="00087FA6">
              <w:rPr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 xml:space="preserve">Исчерпывающий перечень лиц, имеющих право </w:t>
            </w:r>
            <w:r w:rsidRPr="00087FA6">
              <w:rPr>
                <w:sz w:val="20"/>
                <w:szCs w:val="20"/>
              </w:rPr>
              <w:br/>
              <w:t xml:space="preserve">на подачу заявления </w:t>
            </w:r>
            <w:r w:rsidRPr="00087FA6">
              <w:rPr>
                <w:sz w:val="20"/>
                <w:szCs w:val="20"/>
              </w:rPr>
              <w:br/>
              <w:t xml:space="preserve">о предоставлении </w:t>
            </w:r>
            <w:r w:rsidRPr="00087FA6">
              <w:rPr>
                <w:sz w:val="20"/>
                <w:szCs w:val="20"/>
              </w:rPr>
              <w:lastRenderedPageBreak/>
              <w:t>услуги от имени заявителя</w:t>
            </w:r>
          </w:p>
        </w:tc>
        <w:tc>
          <w:tcPr>
            <w:tcW w:w="5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 xml:space="preserve">Наименование документа, подтверждающего право подачи заявления </w:t>
            </w:r>
            <w:r w:rsidRPr="00087FA6">
              <w:rPr>
                <w:sz w:val="20"/>
                <w:szCs w:val="20"/>
              </w:rPr>
              <w:br/>
              <w:t xml:space="preserve">о предоставлении </w:t>
            </w:r>
            <w:r w:rsidRPr="00087FA6">
              <w:rPr>
                <w:sz w:val="20"/>
                <w:szCs w:val="20"/>
              </w:rPr>
              <w:lastRenderedPageBreak/>
              <w:t xml:space="preserve">услуги </w:t>
            </w:r>
            <w:r w:rsidRPr="00087FA6">
              <w:rPr>
                <w:sz w:val="20"/>
                <w:szCs w:val="20"/>
              </w:rPr>
              <w:br/>
              <w:t>от имени заявителя</w:t>
            </w: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 xml:space="preserve">Установленные требования к документу, подтверждающему право подачи заявления </w:t>
            </w:r>
            <w:r w:rsidRPr="00087FA6">
              <w:rPr>
                <w:sz w:val="20"/>
                <w:szCs w:val="20"/>
              </w:rPr>
              <w:br/>
              <w:t xml:space="preserve">о предоставлении </w:t>
            </w:r>
            <w:r w:rsidRPr="00087FA6">
              <w:rPr>
                <w:sz w:val="20"/>
                <w:szCs w:val="20"/>
              </w:rPr>
              <w:lastRenderedPageBreak/>
              <w:t>услуги от имени заявителя</w:t>
            </w:r>
          </w:p>
        </w:tc>
      </w:tr>
      <w:tr w:rsidR="00624DE6" w:rsidRPr="00087FA6" w:rsidTr="00623487"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8</w:t>
            </w:r>
          </w:p>
        </w:tc>
      </w:tr>
      <w:tr w:rsidR="00624DE6" w:rsidRPr="00087FA6" w:rsidTr="00623487">
        <w:trPr>
          <w:trHeight w:val="386"/>
        </w:trPr>
        <w:tc>
          <w:tcPr>
            <w:tcW w:w="5000" w:type="pct"/>
            <w:gridSpan w:val="8"/>
            <w:shd w:val="clear" w:color="auto" w:fill="auto"/>
          </w:tcPr>
          <w:p w:rsidR="00624DE6" w:rsidRPr="00087FA6" w:rsidRDefault="00624DE6" w:rsidP="00623487">
            <w:pPr>
              <w:tabs>
                <w:tab w:val="left" w:pos="318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378"/>
        </w:trPr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Родители (законные представители) граждан в возрасте от 2 месяцев до прекращения образовательных отношений.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Паспорт или иной документ, удостоверяющий личность родителей (законных представителей), документы, подтверждающие полномочия законного представителя при необходимости (оригинал и копия)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Соответствие нормам действующего законодательства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При наличии нотариально заверенной доверенности</w:t>
            </w: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Опекуны, доверенные лица при наличии нотариально заверенной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доверенности</w:t>
            </w:r>
          </w:p>
        </w:tc>
        <w:tc>
          <w:tcPr>
            <w:tcW w:w="5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Нотариально заверенная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Государственного образца</w:t>
            </w:r>
          </w:p>
        </w:tc>
      </w:tr>
      <w:tr w:rsidR="00624DE6" w:rsidRPr="00087FA6" w:rsidTr="00623487">
        <w:trPr>
          <w:trHeight w:val="276"/>
        </w:trPr>
        <w:tc>
          <w:tcPr>
            <w:tcW w:w="5000" w:type="pct"/>
            <w:gridSpan w:val="8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378"/>
        </w:trPr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087FA6">
        <w:rPr>
          <w:sz w:val="20"/>
          <w:szCs w:val="20"/>
        </w:rPr>
        <w:t>Раздел 4. Документы, представляемые заявителем для получения муниципальной услуги (</w:t>
      </w:r>
      <w:proofErr w:type="spellStart"/>
      <w:r w:rsidRPr="00087FA6">
        <w:rPr>
          <w:sz w:val="20"/>
          <w:szCs w:val="20"/>
        </w:rPr>
        <w:t>подуслуги</w:t>
      </w:r>
      <w:proofErr w:type="spellEnd"/>
      <w:r w:rsidRPr="00087FA6">
        <w:rPr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760"/>
        <w:gridCol w:w="2437"/>
        <w:gridCol w:w="2302"/>
        <w:gridCol w:w="1894"/>
        <w:gridCol w:w="1915"/>
        <w:gridCol w:w="1759"/>
        <w:gridCol w:w="2305"/>
      </w:tblGrid>
      <w:tr w:rsidR="00624DE6" w:rsidRPr="00087FA6" w:rsidTr="00623487"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№ п/п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Количество необходимых экземпляров документа </w:t>
            </w:r>
            <w:r w:rsidRPr="00087FA6">
              <w:rPr>
                <w:sz w:val="20"/>
                <w:szCs w:val="20"/>
              </w:rPr>
              <w:br/>
              <w:t>с указанием «подлинник (копия)»</w:t>
            </w:r>
          </w:p>
        </w:tc>
        <w:tc>
          <w:tcPr>
            <w:tcW w:w="632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Условие представления документа</w:t>
            </w:r>
          </w:p>
        </w:tc>
        <w:tc>
          <w:tcPr>
            <w:tcW w:w="63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Установленные требования </w:t>
            </w:r>
            <w:r w:rsidRPr="00087FA6">
              <w:rPr>
                <w:sz w:val="20"/>
                <w:szCs w:val="20"/>
              </w:rPr>
              <w:br/>
              <w:t>к документу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Образец документа (заполнения документа)</w:t>
            </w:r>
          </w:p>
        </w:tc>
      </w:tr>
      <w:tr w:rsidR="00624DE6" w:rsidRPr="00087FA6" w:rsidTr="00623487"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8</w:t>
            </w:r>
          </w:p>
        </w:tc>
      </w:tr>
      <w:tr w:rsidR="00624DE6" w:rsidRPr="00087FA6" w:rsidTr="00623487">
        <w:trPr>
          <w:trHeight w:val="387"/>
        </w:trPr>
        <w:tc>
          <w:tcPr>
            <w:tcW w:w="5000" w:type="pct"/>
            <w:gridSpan w:val="8"/>
            <w:shd w:val="clear" w:color="auto" w:fill="auto"/>
          </w:tcPr>
          <w:p w:rsidR="00624DE6" w:rsidRPr="00087FA6" w:rsidRDefault="00624DE6" w:rsidP="00623487">
            <w:pPr>
              <w:tabs>
                <w:tab w:val="left" w:pos="318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418"/>
        </w:trPr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Удостоверяющие личность и подтверждающие право на получение услуги 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ind w:firstLine="35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Для постановки на учет:</w:t>
            </w:r>
          </w:p>
          <w:p w:rsidR="00624DE6" w:rsidRPr="00087FA6" w:rsidRDefault="00624DE6" w:rsidP="00623487">
            <w:pPr>
              <w:ind w:firstLine="567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- заявление;</w:t>
            </w:r>
          </w:p>
          <w:p w:rsidR="00624DE6" w:rsidRPr="00087FA6" w:rsidRDefault="00624DE6" w:rsidP="00623487">
            <w:pPr>
              <w:ind w:firstLine="567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- копия свидетельства о рождении ребенка (предоставляется вместе с оригиналом); </w:t>
            </w:r>
          </w:p>
          <w:p w:rsidR="00624DE6" w:rsidRPr="00087FA6" w:rsidRDefault="00624DE6" w:rsidP="00623487">
            <w:pPr>
              <w:ind w:firstLine="567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- паспорт или иной документ, удостоверяющий личность родителей (законных представителей)</w:t>
            </w:r>
          </w:p>
          <w:p w:rsidR="00624DE6" w:rsidRPr="00087FA6" w:rsidRDefault="00624DE6" w:rsidP="00623487">
            <w:pPr>
              <w:ind w:firstLine="567"/>
              <w:jc w:val="both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>- документы, подтверждающие полномочия законного представителя при необходимости (оригинал и копия);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- документы, подтверждающие право на предоставление места в учреждении в первоочередном (внеочередном) порядке.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35"/>
              <w:jc w:val="both"/>
              <w:outlineLvl w:val="1"/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>лично</w:t>
            </w:r>
          </w:p>
        </w:tc>
        <w:tc>
          <w:tcPr>
            <w:tcW w:w="639" w:type="pct"/>
            <w:shd w:val="clear" w:color="auto" w:fill="auto"/>
          </w:tcPr>
          <w:p w:rsidR="00624DE6" w:rsidRPr="00087FA6" w:rsidRDefault="00624DE6" w:rsidP="00623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Государственного образца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292"/>
        </w:trPr>
        <w:tc>
          <w:tcPr>
            <w:tcW w:w="5000" w:type="pct"/>
            <w:gridSpan w:val="8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 </w:t>
            </w:r>
          </w:p>
        </w:tc>
      </w:tr>
      <w:tr w:rsidR="00624DE6" w:rsidRPr="00087FA6" w:rsidTr="00623487">
        <w:trPr>
          <w:trHeight w:val="432"/>
        </w:trPr>
        <w:tc>
          <w:tcPr>
            <w:tcW w:w="2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:rsidR="00624DE6" w:rsidRPr="00087FA6" w:rsidRDefault="00624DE6" w:rsidP="00623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087FA6">
        <w:rPr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 (</w:t>
      </w:r>
      <w:proofErr w:type="spellStart"/>
      <w:r w:rsidRPr="00087FA6">
        <w:rPr>
          <w:sz w:val="20"/>
          <w:szCs w:val="20"/>
        </w:rPr>
        <w:t>подуслуги</w:t>
      </w:r>
      <w:proofErr w:type="spellEnd"/>
      <w:r w:rsidRPr="00087FA6">
        <w:rPr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51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600"/>
        <w:gridCol w:w="1659"/>
        <w:gridCol w:w="1677"/>
        <w:gridCol w:w="2310"/>
        <w:gridCol w:w="1470"/>
        <w:gridCol w:w="1529"/>
        <w:gridCol w:w="1395"/>
        <w:gridCol w:w="1953"/>
      </w:tblGrid>
      <w:tr w:rsidR="00624DE6" w:rsidRPr="00087FA6" w:rsidTr="00623487">
        <w:tc>
          <w:tcPr>
            <w:tcW w:w="6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3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Перечень и состав сведений, запрашиваемых1 </w:t>
            </w:r>
            <w:r w:rsidRPr="00087FA6">
              <w:rPr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</w:tc>
        <w:tc>
          <w:tcPr>
            <w:tcW w:w="54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74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Наименование органа государственной власти (местного самоуправления) или организации, </w:t>
            </w:r>
            <w:r w:rsidRPr="00087FA6">
              <w:rPr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474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  <w:lang w:val="en-US"/>
              </w:rPr>
              <w:t>SID</w:t>
            </w:r>
            <w:r w:rsidRPr="00087FA6">
              <w:rPr>
                <w:sz w:val="20"/>
                <w:szCs w:val="20"/>
              </w:rPr>
              <w:t xml:space="preserve"> электронного сервиса (наименование вида сведений)</w:t>
            </w:r>
          </w:p>
        </w:tc>
        <w:tc>
          <w:tcPr>
            <w:tcW w:w="49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50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63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Образцы заполнения форм межведомственного запроса </w:t>
            </w:r>
            <w:r w:rsidRPr="00087FA6">
              <w:rPr>
                <w:sz w:val="20"/>
                <w:szCs w:val="20"/>
              </w:rPr>
              <w:br/>
              <w:t>и ответа на межведомственный запрос</w:t>
            </w:r>
          </w:p>
        </w:tc>
      </w:tr>
      <w:tr w:rsidR="00624DE6" w:rsidRPr="00087FA6" w:rsidTr="00623487">
        <w:tc>
          <w:tcPr>
            <w:tcW w:w="6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74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8</w:t>
            </w:r>
          </w:p>
        </w:tc>
        <w:tc>
          <w:tcPr>
            <w:tcW w:w="63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9</w:t>
            </w:r>
          </w:p>
        </w:tc>
      </w:tr>
      <w:tr w:rsidR="00624DE6" w:rsidRPr="00087FA6" w:rsidTr="00623487">
        <w:trPr>
          <w:trHeight w:val="378"/>
        </w:trPr>
        <w:tc>
          <w:tcPr>
            <w:tcW w:w="5000" w:type="pct"/>
            <w:gridSpan w:val="9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6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53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54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74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474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49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450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63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</w:tr>
      <w:tr w:rsidR="00624DE6" w:rsidRPr="00087FA6" w:rsidTr="00623487">
        <w:tc>
          <w:tcPr>
            <w:tcW w:w="5000" w:type="pct"/>
            <w:gridSpan w:val="9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rPr>
          <w:trHeight w:val="362"/>
        </w:trPr>
        <w:tc>
          <w:tcPr>
            <w:tcW w:w="6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  <w:sectPr w:rsidR="00624DE6" w:rsidRPr="00087FA6" w:rsidSect="00A35D3E">
          <w:pgSz w:w="16840" w:h="11907" w:orient="landscape" w:code="9"/>
          <w:pgMar w:top="426" w:right="1134" w:bottom="567" w:left="709" w:header="427" w:footer="720" w:gutter="0"/>
          <w:pgNumType w:start="1"/>
          <w:cols w:space="720"/>
          <w:titlePg/>
          <w:docGrid w:linePitch="272"/>
        </w:sect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087FA6">
        <w:rPr>
          <w:sz w:val="20"/>
          <w:szCs w:val="20"/>
        </w:rPr>
        <w:lastRenderedPageBreak/>
        <w:t>Раздел 6. Результат муниципальной услуги (</w:t>
      </w:r>
      <w:proofErr w:type="spellStart"/>
      <w:r w:rsidRPr="00087FA6">
        <w:rPr>
          <w:sz w:val="20"/>
          <w:szCs w:val="20"/>
        </w:rPr>
        <w:t>подуслуги</w:t>
      </w:r>
      <w:proofErr w:type="spellEnd"/>
      <w:r w:rsidRPr="00087FA6">
        <w:rPr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48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128"/>
        <w:gridCol w:w="1413"/>
        <w:gridCol w:w="1618"/>
        <w:gridCol w:w="1086"/>
        <w:gridCol w:w="819"/>
        <w:gridCol w:w="1070"/>
        <w:gridCol w:w="882"/>
        <w:gridCol w:w="629"/>
      </w:tblGrid>
      <w:tr w:rsidR="00624DE6" w:rsidRPr="00087FA6" w:rsidTr="00623487">
        <w:tc>
          <w:tcPr>
            <w:tcW w:w="186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№ п/п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Документ (документы), являющийся (</w:t>
            </w:r>
            <w:proofErr w:type="spellStart"/>
            <w:r w:rsidRPr="00087FA6">
              <w:rPr>
                <w:sz w:val="20"/>
                <w:szCs w:val="20"/>
              </w:rPr>
              <w:t>еся</w:t>
            </w:r>
            <w:proofErr w:type="spellEnd"/>
            <w:r w:rsidRPr="00087FA6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787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 xml:space="preserve">Требования </w:t>
            </w:r>
            <w:r w:rsidRPr="00087FA6">
              <w:rPr>
                <w:sz w:val="20"/>
                <w:szCs w:val="20"/>
              </w:rPr>
              <w:br/>
              <w:t>к документу (документам) являющемуся (</w:t>
            </w:r>
            <w:proofErr w:type="spellStart"/>
            <w:r w:rsidRPr="00087FA6">
              <w:rPr>
                <w:sz w:val="20"/>
                <w:szCs w:val="20"/>
              </w:rPr>
              <w:t>имся</w:t>
            </w:r>
            <w:proofErr w:type="spellEnd"/>
            <w:r w:rsidRPr="00087FA6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Форма документа (документов), являющегося (</w:t>
            </w:r>
            <w:proofErr w:type="spellStart"/>
            <w:r w:rsidRPr="00087FA6">
              <w:rPr>
                <w:sz w:val="20"/>
                <w:szCs w:val="20"/>
              </w:rPr>
              <w:t>ихся</w:t>
            </w:r>
            <w:proofErr w:type="spellEnd"/>
            <w:r w:rsidRPr="00087FA6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Образец документа (документов), являющегося (</w:t>
            </w:r>
            <w:proofErr w:type="spellStart"/>
            <w:r w:rsidRPr="00087FA6">
              <w:rPr>
                <w:sz w:val="20"/>
                <w:szCs w:val="20"/>
              </w:rPr>
              <w:t>ихся</w:t>
            </w:r>
            <w:proofErr w:type="spellEnd"/>
            <w:r w:rsidRPr="00087FA6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624DE6" w:rsidRPr="00087FA6" w:rsidTr="00623487">
        <w:tc>
          <w:tcPr>
            <w:tcW w:w="186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в органе, предоставляющем услугу</w:t>
            </w:r>
          </w:p>
        </w:tc>
        <w:tc>
          <w:tcPr>
            <w:tcW w:w="35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в МФЦ</w:t>
            </w:r>
          </w:p>
        </w:tc>
      </w:tr>
      <w:tr w:rsidR="00624DE6" w:rsidRPr="00087FA6" w:rsidTr="00623487">
        <w:trPr>
          <w:trHeight w:val="306"/>
        </w:trPr>
        <w:tc>
          <w:tcPr>
            <w:tcW w:w="18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9</w:t>
            </w:r>
          </w:p>
        </w:tc>
      </w:tr>
      <w:tr w:rsidR="00624DE6" w:rsidRPr="00087FA6" w:rsidTr="00623487">
        <w:tc>
          <w:tcPr>
            <w:tcW w:w="5000" w:type="pct"/>
            <w:gridSpan w:val="9"/>
            <w:shd w:val="clear" w:color="auto" w:fill="auto"/>
          </w:tcPr>
          <w:p w:rsidR="00624DE6" w:rsidRPr="00087FA6" w:rsidRDefault="00624DE6" w:rsidP="00623487">
            <w:pPr>
              <w:tabs>
                <w:tab w:val="left" w:pos="318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8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624DE6" w:rsidRPr="00087FA6" w:rsidRDefault="00624DE6" w:rsidP="00623487">
            <w:pPr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Талон-</w:t>
            </w:r>
            <w:proofErr w:type="spellStart"/>
            <w:r w:rsidRPr="00087FA6">
              <w:rPr>
                <w:sz w:val="20"/>
                <w:szCs w:val="20"/>
              </w:rPr>
              <w:t>подтверждние</w:t>
            </w:r>
            <w:proofErr w:type="spellEnd"/>
            <w:r w:rsidRPr="00087FA6">
              <w:rPr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7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Документы, формируемые  «Енисей-ГУ»</w:t>
            </w:r>
          </w:p>
        </w:tc>
        <w:tc>
          <w:tcPr>
            <w:tcW w:w="901" w:type="pct"/>
            <w:shd w:val="clear" w:color="auto" w:fill="FFFFFF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Постановка на учет или отказ в постановке на учет</w:t>
            </w: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Лично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356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86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  <w:sectPr w:rsidR="00624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bookmarkStart w:id="2" w:name="_GoBack"/>
      <w:bookmarkEnd w:id="2"/>
    </w:p>
    <w:p w:rsidR="00624DE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087FA6">
        <w:rPr>
          <w:bCs/>
          <w:sz w:val="20"/>
          <w:szCs w:val="20"/>
        </w:rPr>
        <w:t>Раздел 7. Технологические процессы предоставления муниципальной услуги (</w:t>
      </w:r>
      <w:proofErr w:type="spellStart"/>
      <w:r w:rsidRPr="00087FA6">
        <w:rPr>
          <w:bCs/>
          <w:sz w:val="20"/>
          <w:szCs w:val="20"/>
        </w:rPr>
        <w:t>подуслуги</w:t>
      </w:r>
      <w:proofErr w:type="spellEnd"/>
      <w:r w:rsidRPr="00087FA6">
        <w:rPr>
          <w:bCs/>
          <w:sz w:val="20"/>
          <w:szCs w:val="20"/>
        </w:rPr>
        <w:t>)</w:t>
      </w:r>
    </w:p>
    <w:p w:rsidR="00624DE6" w:rsidRPr="00087FA6" w:rsidRDefault="00624DE6" w:rsidP="00624D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2835"/>
        <w:gridCol w:w="2693"/>
        <w:gridCol w:w="2551"/>
        <w:gridCol w:w="1418"/>
        <w:gridCol w:w="2089"/>
      </w:tblGrid>
      <w:tr w:rsidR="00624DE6" w:rsidRPr="00087FA6" w:rsidTr="006234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N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624DE6" w:rsidRPr="00087FA6" w:rsidTr="006234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</w:tr>
      <w:tr w:rsidR="00624DE6" w:rsidRPr="00087FA6" w:rsidTr="00623487">
        <w:trPr>
          <w:trHeight w:val="16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Информирование и консультирование Заявителей о предоставлении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-</w:t>
            </w:r>
          </w:p>
        </w:tc>
      </w:tr>
      <w:tr w:rsidR="00624DE6" w:rsidRPr="00087FA6" w:rsidTr="00623487">
        <w:trPr>
          <w:trHeight w:val="230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Прием документов Заявителя и постановка на учет детей, нуждающихся в предоставлении места в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ind w:firstLine="79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Основанием для начала данной административной процедуры является поступление заявления и документов от Заявителя в  МФЦ при личном обращении Заявителя к Специалисту.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Специалист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Компьютер, Интернет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624DE6" w:rsidRPr="00087FA6" w:rsidRDefault="00624DE6" w:rsidP="00624DE6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087FA6">
        <w:rPr>
          <w:bCs/>
          <w:sz w:val="20"/>
          <w:szCs w:val="20"/>
        </w:rPr>
        <w:t>Раздел 8. Особенности предоставления муниципальной услуги (</w:t>
      </w:r>
      <w:proofErr w:type="spellStart"/>
      <w:r w:rsidRPr="00087FA6">
        <w:rPr>
          <w:bCs/>
          <w:sz w:val="20"/>
          <w:szCs w:val="20"/>
        </w:rPr>
        <w:t>подуслуги</w:t>
      </w:r>
      <w:proofErr w:type="spellEnd"/>
      <w:r w:rsidRPr="00087FA6">
        <w:rPr>
          <w:bCs/>
          <w:sz w:val="20"/>
          <w:szCs w:val="20"/>
        </w:rPr>
        <w:t>) в электронной форме</w:t>
      </w:r>
    </w:p>
    <w:p w:rsidR="00624DE6" w:rsidRPr="00087FA6" w:rsidRDefault="00624DE6" w:rsidP="00624D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1789"/>
        <w:gridCol w:w="2889"/>
        <w:gridCol w:w="2835"/>
        <w:gridCol w:w="1789"/>
        <w:gridCol w:w="2463"/>
      </w:tblGrid>
      <w:tr w:rsidR="00624DE6" w:rsidRPr="00087FA6" w:rsidTr="0062348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lastRenderedPageBreak/>
              <w:t>Способ получения заявителем информации о сроках и порядке предоставления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записи на прием в орган, представляющий государственную услугу, МФЦ для подачи заявления о предоставлении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формирования заявления о предоставлении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приема и регистрации органом, предоставляющим услугу, заявления о предоставлении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 и иных документов, необходимых для предоставления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оплаты государственной пошлины за предоставление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получения сведений о ходе выполнения заявления о предоставлении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органа, предоставляющего услугу, МФЦ, в процессе получения услуги (</w:t>
            </w:r>
            <w:proofErr w:type="spellStart"/>
            <w:r w:rsidRPr="00087FA6">
              <w:rPr>
                <w:sz w:val="20"/>
                <w:szCs w:val="20"/>
              </w:rPr>
              <w:t>подуслуги</w:t>
            </w:r>
            <w:proofErr w:type="spellEnd"/>
            <w:r w:rsidRPr="00087FA6">
              <w:rPr>
                <w:sz w:val="20"/>
                <w:szCs w:val="20"/>
              </w:rPr>
              <w:t>)</w:t>
            </w:r>
          </w:p>
        </w:tc>
      </w:tr>
      <w:tr w:rsidR="00624DE6" w:rsidRPr="00087FA6" w:rsidTr="00623487">
        <w:trPr>
          <w:trHeight w:val="1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FA6">
              <w:rPr>
                <w:sz w:val="20"/>
                <w:szCs w:val="20"/>
              </w:rPr>
              <w:t>7</w:t>
            </w:r>
          </w:p>
        </w:tc>
      </w:tr>
      <w:tr w:rsidR="00624DE6" w:rsidRPr="00087FA6" w:rsidTr="00623487">
        <w:trPr>
          <w:trHeight w:val="129"/>
        </w:trPr>
        <w:tc>
          <w:tcPr>
            <w:tcW w:w="1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4DE6" w:rsidRPr="00087FA6" w:rsidTr="0062348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E6" w:rsidRPr="00087FA6" w:rsidRDefault="00624DE6" w:rsidP="00623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24DE6" w:rsidRPr="00087FA6" w:rsidRDefault="00624DE6" w:rsidP="00624DE6">
      <w:pPr>
        <w:widowControl w:val="0"/>
        <w:autoSpaceDE w:val="0"/>
        <w:autoSpaceDN w:val="0"/>
        <w:ind w:firstLine="709"/>
        <w:jc w:val="both"/>
        <w:rPr>
          <w:sz w:val="20"/>
          <w:szCs w:val="20"/>
          <w:vertAlign w:val="superscript"/>
        </w:rPr>
      </w:pPr>
    </w:p>
    <w:p w:rsidR="00624DE6" w:rsidRPr="00087FA6" w:rsidRDefault="00624DE6" w:rsidP="00624DE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087FA6">
        <w:rPr>
          <w:sz w:val="20"/>
          <w:szCs w:val="20"/>
          <w:vertAlign w:val="superscript"/>
        </w:rPr>
        <w:t>1</w:t>
      </w:r>
      <w:r w:rsidRPr="00087FA6">
        <w:rPr>
          <w:sz w:val="20"/>
          <w:szCs w:val="20"/>
        </w:rPr>
        <w:t xml:space="preserve"> Под </w:t>
      </w:r>
      <w:proofErr w:type="spellStart"/>
      <w:r w:rsidRPr="00087FA6">
        <w:rPr>
          <w:sz w:val="20"/>
          <w:szCs w:val="20"/>
        </w:rPr>
        <w:t>подуслугой</w:t>
      </w:r>
      <w:proofErr w:type="spellEnd"/>
      <w:r w:rsidRPr="00087FA6">
        <w:rPr>
          <w:sz w:val="20"/>
          <w:szCs w:val="20"/>
        </w:rPr>
        <w:t xml:space="preserve"> понимается вариант (разновидность) деятельности органа местного самоуправления при оказании им муниципальной услуги, характеризуемый уникальными требованиями по одному из трех параметров:</w:t>
      </w:r>
    </w:p>
    <w:p w:rsidR="00624DE6" w:rsidRPr="00087FA6" w:rsidRDefault="00624DE6" w:rsidP="00624DE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087FA6">
        <w:rPr>
          <w:sz w:val="20"/>
          <w:szCs w:val="20"/>
        </w:rPr>
        <w:t>различные требования по предоставлению муниципальной услуги для разных категорий заявителей;</w:t>
      </w:r>
    </w:p>
    <w:p w:rsidR="00624DE6" w:rsidRPr="00087FA6" w:rsidRDefault="00624DE6" w:rsidP="00624DE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087FA6">
        <w:rPr>
          <w:sz w:val="20"/>
          <w:szCs w:val="20"/>
        </w:rPr>
        <w:t>различные требования по составу документов, необходимых для предоставления муниципальной услуги;</w:t>
      </w:r>
    </w:p>
    <w:p w:rsidR="00624DE6" w:rsidRPr="00087FA6" w:rsidRDefault="00624DE6" w:rsidP="00624DE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087FA6">
        <w:rPr>
          <w:sz w:val="20"/>
          <w:szCs w:val="20"/>
        </w:rPr>
        <w:t>различные результаты предоставления муниципальной услуги.</w:t>
      </w:r>
    </w:p>
    <w:p w:rsidR="00624DE6" w:rsidRPr="002315E1" w:rsidRDefault="00624DE6" w:rsidP="00624DE6">
      <w:pPr>
        <w:jc w:val="center"/>
        <w:rPr>
          <w:b/>
        </w:rPr>
      </w:pPr>
    </w:p>
    <w:p w:rsidR="00624DE6" w:rsidRDefault="00624DE6" w:rsidP="00624DE6"/>
    <w:p w:rsidR="004F19EF" w:rsidRDefault="004F19EF"/>
    <w:sectPr w:rsidR="004F19EF" w:rsidSect="00624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2B" w:rsidRDefault="00624DE6" w:rsidP="00A35D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7B2B" w:rsidRDefault="00624D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2B" w:rsidRPr="008C7CDE" w:rsidRDefault="00624DE6" w:rsidP="00A35D3E">
    <w:pPr>
      <w:pStyle w:val="a7"/>
      <w:framePr w:wrap="around" w:vAnchor="text" w:hAnchor="margin" w:xAlign="center" w:y="1"/>
      <w:rPr>
        <w:rStyle w:val="a9"/>
      </w:rPr>
    </w:pPr>
    <w:r w:rsidRPr="008C7CDE">
      <w:rPr>
        <w:rStyle w:val="a9"/>
      </w:rPr>
      <w:fldChar w:fldCharType="begin"/>
    </w:r>
    <w:r w:rsidRPr="008C7CDE">
      <w:rPr>
        <w:rStyle w:val="a9"/>
      </w:rPr>
      <w:instrText xml:space="preserve">PAGE  </w:instrText>
    </w:r>
    <w:r w:rsidRPr="008C7CDE">
      <w:rPr>
        <w:rStyle w:val="a9"/>
      </w:rPr>
      <w:fldChar w:fldCharType="separate"/>
    </w:r>
    <w:r>
      <w:rPr>
        <w:rStyle w:val="a9"/>
        <w:noProof/>
      </w:rPr>
      <w:t>4</w:t>
    </w:r>
    <w:r w:rsidRPr="008C7CDE">
      <w:rPr>
        <w:rStyle w:val="a9"/>
      </w:rPr>
      <w:fldChar w:fldCharType="end"/>
    </w:r>
  </w:p>
  <w:p w:rsidR="00597B2B" w:rsidRDefault="00624DE6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51D"/>
    <w:multiLevelType w:val="hybridMultilevel"/>
    <w:tmpl w:val="99829188"/>
    <w:lvl w:ilvl="0" w:tplc="0922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4D3"/>
    <w:multiLevelType w:val="hybridMultilevel"/>
    <w:tmpl w:val="A4D86D34"/>
    <w:lvl w:ilvl="0" w:tplc="0922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36F"/>
    <w:multiLevelType w:val="multilevel"/>
    <w:tmpl w:val="54B0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A826E3F"/>
    <w:multiLevelType w:val="hybridMultilevel"/>
    <w:tmpl w:val="81A8820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3"/>
    <w:rsid w:val="004F19EF"/>
    <w:rsid w:val="00624DE6"/>
    <w:rsid w:val="006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7BD"/>
  <w15:chartTrackingRefBased/>
  <w15:docId w15:val="{5616A127-5D7D-4E41-B3D4-DA3232B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"/>
    <w:qFormat/>
    <w:rsid w:val="00624DE6"/>
    <w:pPr>
      <w:keepNext/>
      <w:numPr>
        <w:numId w:val="1"/>
      </w:numPr>
      <w:tabs>
        <w:tab w:val="left" w:pos="284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kern w:val="32"/>
      <w:lang w:val="x-none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4DE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D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624DE6"/>
    <w:rPr>
      <w:rFonts w:ascii="Times New Roman" w:eastAsia="Times New Roman" w:hAnsi="Times New Roman" w:cs="Times New Roman"/>
      <w:b/>
      <w:bCs/>
      <w:kern w:val="32"/>
      <w:lang w:val="x-none"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624DE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624D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rsid w:val="00624DE6"/>
    <w:rPr>
      <w:color w:val="0000FF"/>
      <w:u w:val="single"/>
    </w:rPr>
  </w:style>
  <w:style w:type="paragraph" w:customStyle="1" w:styleId="ConsPlusNormal">
    <w:name w:val="ConsPlusNormal"/>
    <w:rsid w:val="00624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24DE6"/>
    <w:pPr>
      <w:spacing w:before="100" w:beforeAutospacing="1" w:after="100" w:afterAutospacing="1"/>
    </w:pPr>
  </w:style>
  <w:style w:type="paragraph" w:styleId="a0">
    <w:name w:val="No Spacing"/>
    <w:uiPriority w:val="1"/>
    <w:qFormat/>
    <w:rsid w:val="00624DE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62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624DE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styleId="a6">
    <w:name w:val="List Paragraph"/>
    <w:basedOn w:val="a"/>
    <w:uiPriority w:val="34"/>
    <w:qFormat/>
    <w:rsid w:val="00624D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24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624DE6"/>
  </w:style>
  <w:style w:type="paragraph" w:customStyle="1" w:styleId="10">
    <w:name w:val="Стиль1"/>
    <w:basedOn w:val="20"/>
    <w:link w:val="12"/>
    <w:qFormat/>
    <w:rsid w:val="00624DE6"/>
    <w:pPr>
      <w:numPr>
        <w:ilvl w:val="1"/>
        <w:numId w:val="1"/>
      </w:numPr>
      <w:tabs>
        <w:tab w:val="left" w:pos="1276"/>
      </w:tabs>
      <w:suppressAutoHyphens w:val="0"/>
      <w:spacing w:before="0" w:after="0"/>
      <w:jc w:val="both"/>
    </w:pPr>
    <w:rPr>
      <w:rFonts w:ascii="Times New Roman" w:hAnsi="Times New Roman"/>
      <w:b w:val="0"/>
      <w:i w:val="0"/>
      <w:sz w:val="22"/>
      <w:szCs w:val="22"/>
      <w:lang w:val="x-none" w:eastAsia="en-US"/>
    </w:rPr>
  </w:style>
  <w:style w:type="character" w:customStyle="1" w:styleId="12">
    <w:name w:val="Стиль1 Знак"/>
    <w:link w:val="10"/>
    <w:rsid w:val="00624DE6"/>
    <w:rPr>
      <w:rFonts w:ascii="Times New Roman" w:eastAsia="Times New Roman" w:hAnsi="Times New Roman" w:cs="Times New Roman"/>
      <w:bCs/>
      <w:iCs/>
      <w:lang w:val="x-none"/>
    </w:rPr>
  </w:style>
  <w:style w:type="paragraph" w:customStyle="1" w:styleId="2">
    <w:name w:val="Стиль2"/>
    <w:basedOn w:val="3"/>
    <w:link w:val="22"/>
    <w:qFormat/>
    <w:rsid w:val="00624DE6"/>
    <w:pPr>
      <w:keepLines w:val="0"/>
      <w:numPr>
        <w:ilvl w:val="2"/>
        <w:numId w:val="1"/>
      </w:numPr>
      <w:tabs>
        <w:tab w:val="left" w:pos="1418"/>
      </w:tabs>
      <w:spacing w:before="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character" w:customStyle="1" w:styleId="22">
    <w:name w:val="Стиль2 Знак"/>
    <w:link w:val="2"/>
    <w:rsid w:val="00624DE6"/>
    <w:rPr>
      <w:rFonts w:ascii="Times New Roman" w:eastAsia="Times New Roman" w:hAnsi="Times New Roman" w:cs="Times New Roman"/>
      <w:lang w:val="x-none" w:eastAsia="ru-RU"/>
    </w:rPr>
  </w:style>
  <w:style w:type="character" w:styleId="aa">
    <w:name w:val="annotation reference"/>
    <w:basedOn w:val="a1"/>
    <w:uiPriority w:val="99"/>
    <w:semiHidden/>
    <w:unhideWhenUsed/>
    <w:rsid w:val="00624D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4DE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2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4D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4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D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624DE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624D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2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62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0CC84CE87B7109590483C3D264F10AB97164808230108120EC8679386D50831F79665E4FC1E391g1z1C" TargetMode="External"/><Relationship Id="rId18" Type="http://schemas.openxmlformats.org/officeDocument/2006/relationships/hyperlink" Target="consultantplus://offline/ref=5FAE1964B2BDAC13F40A918FBD0B3B48773D0CB144B5DF8D20AE520BB0lAZ8G" TargetMode="External"/><Relationship Id="rId26" Type="http://schemas.openxmlformats.org/officeDocument/2006/relationships/hyperlink" Target="consultantplus://offline/ref=D363A97FA22A8C7A5AC02EDA8C801E48C2615411C37A74D906F486E820kDG" TargetMode="External"/><Relationship Id="rId39" Type="http://schemas.openxmlformats.org/officeDocument/2006/relationships/hyperlink" Target="http://www.gosuslugi.krskstate.ru" TargetMode="External"/><Relationship Id="rId21" Type="http://schemas.openxmlformats.org/officeDocument/2006/relationships/hyperlink" Target="consultantplus://offline/ref=5FAE1964B2BDAC13F40A918FBD0B3B48773C01B040B2DF8D20AE520BB0lAZ8G" TargetMode="External"/><Relationship Id="rId34" Type="http://schemas.openxmlformats.org/officeDocument/2006/relationships/hyperlink" Target="consultantplus://offline/ref=DEE31C1C27AEF64E7CC68B0A13B4028CF16B4116AF0BDBE0C52CCC487AB13A68FC6F9DA9E2B243B2uET1J" TargetMode="External"/><Relationship Id="rId42" Type="http://schemas.openxmlformats.org/officeDocument/2006/relationships/hyperlink" Target="file:///C:\Users\&#1051;&#1077;&#1089;&#1085;&#1080;&#1082;&#1086;&#1074;&#1072;\AppData\Local\Temp\Rar$DIa0.859\http\:sch3s.ucoz.ru" TargetMode="External"/><Relationship Id="rId47" Type="http://schemas.openxmlformats.org/officeDocument/2006/relationships/hyperlink" Target="mailto:sdou2@bk.ru" TargetMode="External"/><Relationship Id="rId50" Type="http://schemas.openxmlformats.org/officeDocument/2006/relationships/hyperlink" Target="http://www.sadsolnce.ru/job" TargetMode="External"/><Relationship Id="rId55" Type="http://schemas.openxmlformats.org/officeDocument/2006/relationships/hyperlink" Target="mailto:MADOU7@bk.ru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C0CC84CE87B7109590483C3D264F10AB9766F808137108120EC8679386D50831F79665E4FC1E396g1z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0CC84CE87B7109590483D5D108AE01B07E3288803412D67EB3DD246F645AD4g5z8C" TargetMode="External"/><Relationship Id="rId20" Type="http://schemas.openxmlformats.org/officeDocument/2006/relationships/hyperlink" Target="consultantplus://offline/ref=5FAE1964B2BDAC13F40A918FBD0B3B48773D03B543B1DF8D20AE520BB0lAZ8G" TargetMode="External"/><Relationship Id="rId29" Type="http://schemas.openxmlformats.org/officeDocument/2006/relationships/hyperlink" Target="consultantplus://offline/ref=D363A97FA22A8C7A5AC02EDA8C801E48C4695713C47829D30EAD8AEA0A2Ck7G" TargetMode="External"/><Relationship Id="rId41" Type="http://schemas.openxmlformats.org/officeDocument/2006/relationships/hyperlink" Target="mailto:sc3@mail.ru" TargetMode="External"/><Relationship Id="rId54" Type="http://schemas.openxmlformats.org/officeDocument/2006/relationships/hyperlink" Target="http://dou24.ru/madou5/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0CC84CE87B7109590483D5D108AE01B07E3288883213D177EED72C366858D35769281B42C0E3971832g4zDC" TargetMode="External"/><Relationship Id="rId11" Type="http://schemas.openxmlformats.org/officeDocument/2006/relationships/hyperlink" Target="consultantplus://offline/ref=0C0CC84CE87B7109590483C3D264F10ABA7D6B808A62478371B9887C303D1893513C6B5F4EC7gEz6C" TargetMode="External"/><Relationship Id="rId24" Type="http://schemas.openxmlformats.org/officeDocument/2006/relationships/hyperlink" Target="consultantplus://offline/ref=5FAE1964B2BDAC13F40A918FBD0B3B48743402BC41B2DF8D20AE520BB0lAZ8G" TargetMode="External"/><Relationship Id="rId32" Type="http://schemas.openxmlformats.org/officeDocument/2006/relationships/hyperlink" Target="consultantplus://offline/ref=DEE31C1C27AEF64E7CC68B0A13B4028CF16B4116AF0BDBE0C52CCC487AB13A68FC6F9DAAE6uBT6J" TargetMode="External"/><Relationship Id="rId37" Type="http://schemas.openxmlformats.org/officeDocument/2006/relationships/hyperlink" Target="consultantplus://offline/ref=DEE31C1C27AEF64E7CC68B0A13B4028CF16B4116AF0BDBE0C52CCC487AB13A68FC6F9DA9E2B243B2uET1J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mailto:sad1sosnovoborsk@yandex.ru" TargetMode="External"/><Relationship Id="rId53" Type="http://schemas.openxmlformats.org/officeDocument/2006/relationships/hyperlink" Target="mailto:dskv5@mail.ru" TargetMode="External"/><Relationship Id="rId58" Type="http://schemas.openxmlformats.org/officeDocument/2006/relationships/hyperlink" Target="http://www.elochka8.ru/" TargetMode="External"/><Relationship Id="rId5" Type="http://schemas.openxmlformats.org/officeDocument/2006/relationships/hyperlink" Target="consultantplus://offline/ref=0C0CC84CE87B7109590483C3D264F10AB971648C8833108120EC8679386D50831F79665E4FC1E296g1zEC" TargetMode="External"/><Relationship Id="rId15" Type="http://schemas.openxmlformats.org/officeDocument/2006/relationships/hyperlink" Target="consultantplus://offline/ref=0C0CC84CE87B7109590483C3D264F10AB9776F838830108120EC8679386D50831F79665E4FC1E396g1zBC" TargetMode="External"/><Relationship Id="rId23" Type="http://schemas.openxmlformats.org/officeDocument/2006/relationships/hyperlink" Target="consultantplus://offline/ref=5FAE1964B2BDAC13F40A918FBD0B3B4877350CB545B1DF8D20AE520BB0lAZ8G" TargetMode="External"/><Relationship Id="rId28" Type="http://schemas.openxmlformats.org/officeDocument/2006/relationships/hyperlink" Target="consultantplus://offline/ref=D363A97FA22A8C7A5AC02EDA8C801E48C4615C14C07529D30EAD8AEA0A2Ck7G" TargetMode="External"/><Relationship Id="rId36" Type="http://schemas.openxmlformats.org/officeDocument/2006/relationships/hyperlink" Target="consultantplus://offline/ref=DEE31C1C27AEF64E7CC68B0A13B4028CF16B4116AF0BDBE0C52CCC487AB13A68FC6F9DA9E2B243B2uET1J" TargetMode="External"/><Relationship Id="rId49" Type="http://schemas.openxmlformats.org/officeDocument/2006/relationships/hyperlink" Target="mailto:dou3s@mail.ru" TargetMode="External"/><Relationship Id="rId57" Type="http://schemas.openxmlformats.org/officeDocument/2006/relationships/hyperlink" Target="mailto:DOU_8@mail.ru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0C0CC84CE87B7109590483C3D264F10AB17C698C8A62478371B9887C303D1893513C6B5F4EC3gEz0C" TargetMode="External"/><Relationship Id="rId19" Type="http://schemas.openxmlformats.org/officeDocument/2006/relationships/hyperlink" Target="consultantplus://offline/ref=5FAE1964B2BDAC13F40A918FBD0B3B48743C04BD40B2DF8D20AE520BB0lAZ8G" TargetMode="External"/><Relationship Id="rId31" Type="http://schemas.openxmlformats.org/officeDocument/2006/relationships/hyperlink" Target="consultantplus://offline/ref=0C0CC84CE87B7109590483C3D264F10AB971648C8833108120EC8679386D50831F79665Cg4zBC" TargetMode="External"/><Relationship Id="rId44" Type="http://schemas.openxmlformats.org/officeDocument/2006/relationships/hyperlink" Target="http://shkola5sosn.ucoz.net/" TargetMode="External"/><Relationship Id="rId52" Type="http://schemas.openxmlformats.org/officeDocument/2006/relationships/hyperlink" Target="http://&#1076;&#1086;&#1091;4.&#1088;&#1092;" TargetMode="External"/><Relationship Id="rId60" Type="http://schemas.openxmlformats.org/officeDocument/2006/relationships/hyperlink" Target="http://9s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CC84CE87B7109590483D5D108AE01B07E3288803412D179B3DD246F645AD458363F1C0BCCE29718314Ag0z6C" TargetMode="External"/><Relationship Id="rId14" Type="http://schemas.openxmlformats.org/officeDocument/2006/relationships/hyperlink" Target="consultantplus://offline/ref=0C0CC84CE87B7109590483C3D264F10AB971648C8833108120EC8679386D50831F79665E4FC1E296g1zEC" TargetMode="External"/><Relationship Id="rId22" Type="http://schemas.openxmlformats.org/officeDocument/2006/relationships/hyperlink" Target="consultantplus://offline/ref=5FAE1964B2BDAC13F40A918FBD0B3B48773C00B341BCDF8D20AE520BB0lAZ8G" TargetMode="External"/><Relationship Id="rId27" Type="http://schemas.openxmlformats.org/officeDocument/2006/relationships/hyperlink" Target="consultantplus://offline/ref=D363A97FA22A8C7A5AC02EDA8C801E48C7665015C47929D30EAD8AEA0A2Ck7G" TargetMode="External"/><Relationship Id="rId30" Type="http://schemas.openxmlformats.org/officeDocument/2006/relationships/hyperlink" Target="consultantplus://offline/ref=D363A97FA22A8C7A5AC02EDA8C801E48C4695712C07229D30EAD8AEA0A2Ck7G" TargetMode="External"/><Relationship Id="rId35" Type="http://schemas.openxmlformats.org/officeDocument/2006/relationships/hyperlink" Target="consultantplus://offline/ref=DEE31C1C27AEF64E7CC68B0A13B4028CF16B4116AF0BDBE0C52CCC487AB13A68FC6F9DA9E2B243B2uET7J" TargetMode="External"/><Relationship Id="rId43" Type="http://schemas.openxmlformats.org/officeDocument/2006/relationships/hyperlink" Target="mailto:sosnovoborskcentr@yandex.ru" TargetMode="External"/><Relationship Id="rId48" Type="http://schemas.openxmlformats.org/officeDocument/2006/relationships/hyperlink" Target="http://mdou2.ucoz.ru/" TargetMode="External"/><Relationship Id="rId56" Type="http://schemas.openxmlformats.org/officeDocument/2006/relationships/hyperlink" Target="http://www.dou24.ru/madou7/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C0CC84CE87B7109590483D5D108AE01B07E3288803412D179B3DD246F645AD458363F1C0BCCE297183149g0z4C" TargetMode="External"/><Relationship Id="rId51" Type="http://schemas.openxmlformats.org/officeDocument/2006/relationships/hyperlink" Target="mailto:sosnovdoy4@rambler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0CC84CE87B7109590483C3D264F10AB97068848133108120EC8679386D50831F796656g4zEC" TargetMode="External"/><Relationship Id="rId17" Type="http://schemas.openxmlformats.org/officeDocument/2006/relationships/hyperlink" Target="consultantplus://offline/ref=0C0CC84CE87B7109590483D5D108AE01B07E3288883213D177EED72C366858D35769281B42C0E3971832g4zDC" TargetMode="External"/><Relationship Id="rId25" Type="http://schemas.openxmlformats.org/officeDocument/2006/relationships/hyperlink" Target="consultantplus://offline/ref=5FAE1964B2BDAC13F40A918FBD0B3B48743C00B640BCDF8D20AE520BB0lAZ8G" TargetMode="External"/><Relationship Id="rId33" Type="http://schemas.openxmlformats.org/officeDocument/2006/relationships/hyperlink" Target="consultantplus://offline/ref=DEE31C1C27AEF64E7CC68B0A13B4028CF16B4116AF0BDBE0C52CCC487AB13A68FC6F9DA9E2B243B2uET1J" TargetMode="External"/><Relationship Id="rId38" Type="http://schemas.openxmlformats.org/officeDocument/2006/relationships/hyperlink" Target="http://guos.ucoz.ru/" TargetMode="External"/><Relationship Id="rId46" Type="http://schemas.openxmlformats.org/officeDocument/2006/relationships/hyperlink" Target="http://www.dou24.ru/dskv1" TargetMode="External"/><Relationship Id="rId59" Type="http://schemas.openxmlformats.org/officeDocument/2006/relationships/hyperlink" Target="mailto:DOU_9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13217</Words>
  <Characters>75343</Characters>
  <Application>Microsoft Office Word</Application>
  <DocSecurity>0</DocSecurity>
  <Lines>627</Lines>
  <Paragraphs>176</Paragraphs>
  <ScaleCrop>false</ScaleCrop>
  <Company/>
  <LinksUpToDate>false</LinksUpToDate>
  <CharactersWithSpaces>88384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</cp:revision>
  <dcterms:created xsi:type="dcterms:W3CDTF">2021-09-30T02:59:00Z</dcterms:created>
  <dcterms:modified xsi:type="dcterms:W3CDTF">2021-09-30T03:03:00Z</dcterms:modified>
</cp:coreProperties>
</file>