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14781C" w:rsidTr="0014781C">
        <w:trPr>
          <w:trHeight w:val="4126"/>
        </w:trPr>
        <w:tc>
          <w:tcPr>
            <w:tcW w:w="9252" w:type="dxa"/>
          </w:tcPr>
          <w:p w:rsidR="0014781C" w:rsidRDefault="0014781C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4195" cy="69659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81C" w:rsidRDefault="0014781C"/>
          <w:p w:rsidR="0014781C" w:rsidRDefault="001478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14781C" w:rsidRDefault="0014781C">
            <w:pPr>
              <w:jc w:val="center"/>
              <w:rPr>
                <w:sz w:val="28"/>
                <w:szCs w:val="28"/>
              </w:rPr>
            </w:pPr>
          </w:p>
          <w:p w:rsidR="0014781C" w:rsidRDefault="0014781C">
            <w:r>
              <w:rPr>
                <w:sz w:val="28"/>
                <w:szCs w:val="28"/>
              </w:rPr>
              <w:t>___________</w:t>
            </w:r>
            <w:r>
              <w:t xml:space="preserve">                                                                                                          _________</w:t>
            </w:r>
          </w:p>
        </w:tc>
      </w:tr>
    </w:tbl>
    <w:p w:rsidR="0014781C" w:rsidRDefault="0014781C" w:rsidP="0014781C">
      <w:pPr>
        <w:jc w:val="both"/>
        <w:rPr>
          <w:sz w:val="26"/>
          <w:szCs w:val="26"/>
        </w:rPr>
      </w:pPr>
    </w:p>
    <w:tbl>
      <w:tblPr>
        <w:tblW w:w="1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03"/>
        <w:gridCol w:w="4461"/>
        <w:gridCol w:w="4619"/>
      </w:tblGrid>
      <w:tr w:rsidR="0014781C" w:rsidTr="0014781C">
        <w:trPr>
          <w:trHeight w:val="99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1C" w:rsidRDefault="0014781C">
            <w:pPr>
              <w:ind w:right="-106"/>
              <w:jc w:val="both"/>
            </w:pPr>
            <w:r>
              <w:t>О внесении изменений в постановление администрации города от 26.10.2011 № 1249 «О создании комиссии по благоустройству, озеленению, содержанию территорий и строений города Сосновоборска»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rPr>
                <w:sz w:val="26"/>
                <w:szCs w:val="2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autoSpaceDE w:val="0"/>
              <w:autoSpaceDN w:val="0"/>
              <w:adjustRightInd w:val="0"/>
            </w:pPr>
          </w:p>
        </w:tc>
      </w:tr>
    </w:tbl>
    <w:p w:rsidR="0014781C" w:rsidRDefault="0014781C" w:rsidP="0014781C">
      <w:pPr>
        <w:ind w:firstLine="567"/>
        <w:jc w:val="both"/>
        <w:rPr>
          <w:sz w:val="26"/>
          <w:szCs w:val="26"/>
        </w:rPr>
      </w:pPr>
    </w:p>
    <w:p w:rsidR="0014781C" w:rsidRDefault="0014781C" w:rsidP="0014781C">
      <w:pPr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города, руководствуясь ст. ст. 26, 38 Устава города,</w:t>
      </w:r>
    </w:p>
    <w:p w:rsidR="0014781C" w:rsidRDefault="0014781C" w:rsidP="0014781C">
      <w:pPr>
        <w:pStyle w:val="ConsPlusNormal0"/>
        <w:jc w:val="both"/>
        <w:rPr>
          <w:bCs/>
          <w:sz w:val="26"/>
          <w:szCs w:val="26"/>
        </w:rPr>
      </w:pPr>
    </w:p>
    <w:p w:rsidR="0014781C" w:rsidRPr="00483735" w:rsidRDefault="0014781C" w:rsidP="0014781C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735">
        <w:rPr>
          <w:rFonts w:ascii="Times New Roman" w:hAnsi="Times New Roman" w:cs="Times New Roman"/>
          <w:bCs/>
          <w:sz w:val="28"/>
          <w:szCs w:val="28"/>
        </w:rPr>
        <w:t>ПОСТАНОВЛЯЮ</w:t>
      </w:r>
    </w:p>
    <w:p w:rsidR="0014781C" w:rsidRDefault="0014781C" w:rsidP="0014781C">
      <w:pPr>
        <w:pStyle w:val="ConsPlusNormal0"/>
        <w:jc w:val="both"/>
        <w:rPr>
          <w:bCs/>
          <w:sz w:val="26"/>
          <w:szCs w:val="26"/>
        </w:rPr>
      </w:pPr>
    </w:p>
    <w:p w:rsidR="0014781C" w:rsidRDefault="0014781C" w:rsidP="0014781C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города </w:t>
      </w:r>
      <w:r w:rsidR="00F659AB">
        <w:rPr>
          <w:sz w:val="28"/>
          <w:szCs w:val="28"/>
        </w:rPr>
        <w:t>2</w:t>
      </w:r>
      <w:r>
        <w:rPr>
          <w:sz w:val="28"/>
          <w:szCs w:val="28"/>
        </w:rPr>
        <w:t>6.10.2011 № 1249 «О создании комиссии по благоустройству, озеленению, содержанию территорий и строений города Сосновоборска»:</w:t>
      </w:r>
    </w:p>
    <w:p w:rsidR="0014781C" w:rsidRDefault="0014781C" w:rsidP="0014781C">
      <w:pPr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</w:t>
      </w:r>
      <w:r>
        <w:rPr>
          <w:bCs/>
          <w:sz w:val="28"/>
          <w:szCs w:val="28"/>
        </w:rPr>
        <w:t>читать в новой редакции согласно приложению</w:t>
      </w:r>
      <w:r w:rsidR="003404BB">
        <w:rPr>
          <w:bCs/>
          <w:sz w:val="28"/>
          <w:szCs w:val="28"/>
        </w:rPr>
        <w:t>,</w:t>
      </w:r>
      <w:r w:rsidR="00FB71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настоящему постановлению.</w:t>
      </w:r>
    </w:p>
    <w:p w:rsidR="0014781C" w:rsidRDefault="0014781C" w:rsidP="0014781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</w:t>
      </w:r>
      <w:r w:rsidR="00483735">
        <w:rPr>
          <w:sz w:val="28"/>
          <w:szCs w:val="28"/>
        </w:rPr>
        <w:t xml:space="preserve">                                  А.С</w:t>
      </w:r>
      <w:r>
        <w:rPr>
          <w:sz w:val="28"/>
          <w:szCs w:val="28"/>
        </w:rPr>
        <w:t xml:space="preserve">. </w:t>
      </w:r>
      <w:r w:rsidR="00483735">
        <w:rPr>
          <w:sz w:val="28"/>
          <w:szCs w:val="28"/>
        </w:rPr>
        <w:t>Кудрявцев</w:t>
      </w: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5955FA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  <w:r w:rsidR="00FB719C">
        <w:t xml:space="preserve">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 xml:space="preserve">к постановлению администрации города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>от «__» __________ № ___</w:t>
      </w:r>
    </w:p>
    <w:p w:rsidR="0014781C" w:rsidRDefault="0014781C" w:rsidP="0014781C">
      <w:pPr>
        <w:autoSpaceDE w:val="0"/>
        <w:autoSpaceDN w:val="0"/>
        <w:adjustRightInd w:val="0"/>
        <w:jc w:val="right"/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  <w:r w:rsidR="003A3463">
        <w:t>1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 города</w:t>
      </w:r>
    </w:p>
    <w:p w:rsidR="0014781C" w:rsidRDefault="0014781C" w:rsidP="0014781C">
      <w:pPr>
        <w:autoSpaceDE w:val="0"/>
        <w:autoSpaceDN w:val="0"/>
        <w:adjustRightInd w:val="0"/>
        <w:jc w:val="right"/>
        <w:rPr>
          <w:rFonts w:cs="Arial"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от 26 октября 2011 № 1249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КОМИССИИ ПО БЛАГОУСТРОЙСТВУ, ОЗЕЛЕНЕНИЮ,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СОДЕРЖАНИЮ ТЕРРИТОРИЙ И СТРОЕНИЙ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СОСНОВОБОРСКА</w:t>
      </w:r>
    </w:p>
    <w:p w:rsidR="0014781C" w:rsidRDefault="0014781C" w:rsidP="001478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14781C" w:rsidTr="0014781C">
        <w:trPr>
          <w:trHeight w:val="2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C97DA5">
            <w:pPr>
              <w:autoSpaceDE w:val="0"/>
              <w:autoSpaceDN w:val="0"/>
              <w:adjustRightInd w:val="0"/>
              <w:jc w:val="both"/>
            </w:pPr>
            <w:r>
              <w:t>Иванов Д.В.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3404BB">
              <w:t xml:space="preserve">заместитель </w:t>
            </w:r>
            <w:r>
              <w:t xml:space="preserve">главы города по </w:t>
            </w:r>
            <w:r w:rsidR="00C97DA5">
              <w:t>вопросам жизнеобеспечения,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председатель комиссии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Бакулин В.Н.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 xml:space="preserve">-начальник отдела капитального строительства и жилищно-коммунального хозяйства администрации города, </w:t>
            </w:r>
          </w:p>
          <w:p w:rsidR="0014781C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>заместитель председателя комиссии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3A3463">
            <w:pPr>
              <w:autoSpaceDE w:val="0"/>
              <w:autoSpaceDN w:val="0"/>
              <w:adjustRightInd w:val="0"/>
              <w:jc w:val="both"/>
            </w:pPr>
            <w:r>
              <w:t>Гришина А.А.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-главный специалист юридического отдела Управления делами и кадрами администрации города, секретарь комиссии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Члены комиссии: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Шаталова О.А.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-руководитель Управления градостроительства, имущественных и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земельных отношений администрации города (далее - УГИЗО)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Сутормина</w:t>
            </w:r>
            <w:proofErr w:type="spellEnd"/>
            <w:r>
              <w:t xml:space="preserve"> Е.А.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-начальник юридического отдела Управления делами и кадрами администрации города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329A0">
            <w:pPr>
              <w:autoSpaceDE w:val="0"/>
              <w:autoSpaceDN w:val="0"/>
              <w:adjustRightInd w:val="0"/>
              <w:jc w:val="both"/>
            </w:pPr>
            <w:r>
              <w:t>Крюкова Ю.В</w:t>
            </w:r>
            <w:r w:rsidR="00BC406D">
              <w:t xml:space="preserve">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 w:rsidP="001329A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1329A0">
              <w:t>заведующая общим отделом</w:t>
            </w:r>
            <w:r w:rsidR="005955FA">
              <w:t xml:space="preserve"> Управления </w:t>
            </w:r>
            <w:r>
              <w:t>делами и кадрами администрации города</w:t>
            </w:r>
          </w:p>
        </w:tc>
      </w:tr>
      <w:tr w:rsidR="0014781C" w:rsidTr="002B7283">
        <w:trPr>
          <w:trHeight w:val="8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781C" w:rsidRDefault="00FB719C">
            <w:pPr>
              <w:autoSpaceDE w:val="0"/>
              <w:autoSpaceDN w:val="0"/>
              <w:adjustRightInd w:val="0"/>
              <w:jc w:val="both"/>
            </w:pPr>
            <w:r>
              <w:t>Литвиненко Л.В.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B7283" w:rsidRPr="002B7283" w:rsidRDefault="0014781C" w:rsidP="002B7283">
            <w:pPr>
              <w:autoSpaceDE w:val="0"/>
              <w:autoSpaceDN w:val="0"/>
              <w:adjustRightInd w:val="0"/>
              <w:jc w:val="both"/>
            </w:pPr>
            <w:r>
              <w:t xml:space="preserve">-главный специалист отдела предпринимательства и труда Управления планирования и экономического </w:t>
            </w:r>
            <w:bookmarkStart w:id="0" w:name="_GoBack"/>
            <w:bookmarkEnd w:id="0"/>
            <w:r w:rsidR="003404BB">
              <w:t>развития администрации</w:t>
            </w:r>
            <w:r>
              <w:t xml:space="preserve"> города</w:t>
            </w:r>
          </w:p>
        </w:tc>
      </w:tr>
      <w:tr w:rsidR="002B7283" w:rsidTr="002B7283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7283" w:rsidRDefault="002B7283" w:rsidP="002B7283">
            <w:pPr>
              <w:autoSpaceDE w:val="0"/>
              <w:autoSpaceDN w:val="0"/>
              <w:adjustRightInd w:val="0"/>
              <w:jc w:val="both"/>
            </w:pPr>
            <w:r>
              <w:t>Ощепков Е.Н.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7283" w:rsidRDefault="002B7283" w:rsidP="002B7283">
            <w:pPr>
              <w:autoSpaceDE w:val="0"/>
              <w:autoSpaceDN w:val="0"/>
              <w:adjustRightInd w:val="0"/>
              <w:jc w:val="both"/>
            </w:pPr>
            <w:r>
              <w:t xml:space="preserve">-главный диспетчер ЕДДС администрации города </w:t>
            </w:r>
          </w:p>
        </w:tc>
      </w:tr>
      <w:tr w:rsidR="002B7283" w:rsidTr="002B7283">
        <w:trPr>
          <w:trHeight w:val="39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83" w:rsidRDefault="002B7283" w:rsidP="002B7283">
            <w:pPr>
              <w:autoSpaceDE w:val="0"/>
              <w:autoSpaceDN w:val="0"/>
              <w:adjustRightInd w:val="0"/>
              <w:jc w:val="both"/>
            </w:pPr>
            <w:r>
              <w:t>Прокопенко А.Н.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283" w:rsidRDefault="002B7283" w:rsidP="002B7283">
            <w:pPr>
              <w:autoSpaceDE w:val="0"/>
              <w:autoSpaceDN w:val="0"/>
              <w:adjustRightInd w:val="0"/>
              <w:jc w:val="both"/>
            </w:pPr>
            <w:r>
              <w:t>-главный специалист по делам ГО, ЧС и ПБ администрации города</w:t>
            </w:r>
          </w:p>
        </w:tc>
      </w:tr>
      <w:tr w:rsidR="00692289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289" w:rsidRDefault="0069228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Вехова</w:t>
            </w:r>
            <w:proofErr w:type="spellEnd"/>
            <w:r>
              <w:t xml:space="preserve"> Е.В.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289" w:rsidRDefault="002B728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692289">
              <w:t xml:space="preserve">депутат </w:t>
            </w:r>
            <w:proofErr w:type="spellStart"/>
            <w:r w:rsidR="00692289">
              <w:t>Сосновоборского</w:t>
            </w:r>
            <w:proofErr w:type="spellEnd"/>
            <w:r w:rsidR="00692289">
              <w:t xml:space="preserve"> городского Совета депутатов (по согласованию)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DE00BE">
            <w:pPr>
              <w:autoSpaceDE w:val="0"/>
              <w:autoSpaceDN w:val="0"/>
              <w:adjustRightInd w:val="0"/>
              <w:jc w:val="both"/>
            </w:pPr>
            <w:r>
              <w:t xml:space="preserve">Белова А.А.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-директор МУП «Жилкомсервис» (по согласованию)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Смолькова</w:t>
            </w:r>
            <w:proofErr w:type="spellEnd"/>
            <w:r>
              <w:t xml:space="preserve"> А.А.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-инженер по охране окружающей среды МУП «Жилкомсервис» 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(по согласованию) </w:t>
            </w:r>
          </w:p>
        </w:tc>
      </w:tr>
    </w:tbl>
    <w:p w:rsidR="0014781C" w:rsidRDefault="0014781C" w:rsidP="0014781C">
      <w:pPr>
        <w:rPr>
          <w:sz w:val="20"/>
          <w:szCs w:val="20"/>
        </w:rPr>
        <w:sectPr w:rsidR="0014781C">
          <w:pgSz w:w="11905" w:h="16838"/>
          <w:pgMar w:top="567" w:right="709" w:bottom="567" w:left="1276" w:header="720" w:footer="720" w:gutter="0"/>
          <w:cols w:space="720"/>
        </w:sectPr>
      </w:pPr>
    </w:p>
    <w:p w:rsidR="001E2842" w:rsidRDefault="001E2842" w:rsidP="005955FA"/>
    <w:sectPr w:rsidR="001E2842" w:rsidSect="001E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6FB1"/>
    <w:multiLevelType w:val="multilevel"/>
    <w:tmpl w:val="359026A4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</w:lvl>
  </w:abstractNum>
  <w:abstractNum w:abstractNumId="1" w15:restartNumberingAfterBreak="0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689" w:hanging="1035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1C"/>
    <w:rsid w:val="001329A0"/>
    <w:rsid w:val="0014781C"/>
    <w:rsid w:val="00152EE9"/>
    <w:rsid w:val="001E2842"/>
    <w:rsid w:val="002B7283"/>
    <w:rsid w:val="002F3663"/>
    <w:rsid w:val="00335701"/>
    <w:rsid w:val="003404BB"/>
    <w:rsid w:val="003A3463"/>
    <w:rsid w:val="00483735"/>
    <w:rsid w:val="005955FA"/>
    <w:rsid w:val="00692289"/>
    <w:rsid w:val="006E2CE1"/>
    <w:rsid w:val="0084151B"/>
    <w:rsid w:val="009213E9"/>
    <w:rsid w:val="00BC406D"/>
    <w:rsid w:val="00BD255E"/>
    <w:rsid w:val="00C97DA5"/>
    <w:rsid w:val="00DB0242"/>
    <w:rsid w:val="00DE00BE"/>
    <w:rsid w:val="00E33AE3"/>
    <w:rsid w:val="00F659AB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5ACF3-AD85-4ADF-94ED-349D6AC9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81C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81C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uiPriority w:val="34"/>
    <w:qFormat/>
    <w:rsid w:val="0014781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4781C"/>
    <w:rPr>
      <w:sz w:val="24"/>
      <w:szCs w:val="24"/>
    </w:rPr>
  </w:style>
  <w:style w:type="paragraph" w:customStyle="1" w:styleId="ConsPlusNormal0">
    <w:name w:val="ConsPlusNormal"/>
    <w:link w:val="ConsPlusNormal"/>
    <w:rsid w:val="0014781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Шпакова Дарья Олеговна</cp:lastModifiedBy>
  <cp:revision>2</cp:revision>
  <cp:lastPrinted>2021-04-26T02:44:00Z</cp:lastPrinted>
  <dcterms:created xsi:type="dcterms:W3CDTF">2021-04-26T02:45:00Z</dcterms:created>
  <dcterms:modified xsi:type="dcterms:W3CDTF">2021-04-26T02:45:00Z</dcterms:modified>
</cp:coreProperties>
</file>