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D5" w:rsidRPr="00F755B6" w:rsidRDefault="00EA02D5" w:rsidP="00EA02D5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rFonts w:asciiTheme="minorHAnsi" w:hAnsiTheme="minorHAnsi"/>
          <w:b w:val="0"/>
          <w:sz w:val="28"/>
          <w:szCs w:val="28"/>
        </w:rPr>
      </w:pPr>
      <w:r w:rsidRPr="00F755B6">
        <w:rPr>
          <w:rFonts w:asciiTheme="minorHAnsi" w:hAnsiTheme="minorHAnsi"/>
          <w:b w:val="0"/>
          <w:sz w:val="28"/>
          <w:szCs w:val="28"/>
        </w:rPr>
        <w:t>Уважаемые предприниматели!</w:t>
      </w:r>
    </w:p>
    <w:p w:rsidR="00EA02D5" w:rsidRPr="00F755B6" w:rsidRDefault="00EA02D5" w:rsidP="00EA02D5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EA02D5" w:rsidRPr="00F755B6" w:rsidRDefault="00EA02D5" w:rsidP="00EA02D5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F755B6">
        <w:rPr>
          <w:rFonts w:asciiTheme="minorHAnsi" w:hAnsiTheme="minorHAnsi"/>
          <w:b w:val="0"/>
          <w:sz w:val="28"/>
          <w:szCs w:val="28"/>
        </w:rPr>
        <w:t>Администрация города Сосновоборска информирует Вас о проведении налоговым органом расширенного семинара по вопросам:</w:t>
      </w:r>
    </w:p>
    <w:p w:rsidR="00EA02D5" w:rsidRPr="00F755B6" w:rsidRDefault="00EA02D5" w:rsidP="00EA02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/>
          <w:b w:val="0"/>
          <w:sz w:val="28"/>
          <w:szCs w:val="28"/>
        </w:rPr>
      </w:pPr>
      <w:r w:rsidRPr="00F755B6">
        <w:rPr>
          <w:rFonts w:asciiTheme="minorHAnsi" w:hAnsiTheme="minorHAnsi"/>
          <w:b w:val="0"/>
          <w:sz w:val="28"/>
          <w:szCs w:val="28"/>
        </w:rPr>
        <w:t xml:space="preserve">электронная регистрация – направление документов для регистрации (в том числе регистрации </w:t>
      </w:r>
      <w:r w:rsidR="00F755B6" w:rsidRPr="00F755B6">
        <w:rPr>
          <w:rFonts w:asciiTheme="minorHAnsi" w:hAnsiTheme="minorHAnsi"/>
          <w:b w:val="0"/>
          <w:sz w:val="28"/>
          <w:szCs w:val="28"/>
        </w:rPr>
        <w:t>изменений) юридических</w:t>
      </w:r>
      <w:r w:rsidRPr="00F755B6">
        <w:rPr>
          <w:rFonts w:asciiTheme="minorHAnsi" w:hAnsiTheme="minorHAnsi"/>
          <w:b w:val="0"/>
          <w:sz w:val="28"/>
          <w:szCs w:val="28"/>
        </w:rPr>
        <w:t xml:space="preserve"> лиц и индивидуальных предпринимателей в регистрирующий орган в электронном виде через сервисы, размещенные на официальном сайте ФНС России;</w:t>
      </w:r>
    </w:p>
    <w:p w:rsidR="00EA02D5" w:rsidRPr="00F755B6" w:rsidRDefault="00EA02D5" w:rsidP="00EA02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/>
          <w:b w:val="0"/>
          <w:sz w:val="28"/>
          <w:szCs w:val="28"/>
        </w:rPr>
      </w:pPr>
      <w:r w:rsidRPr="00F755B6">
        <w:rPr>
          <w:rFonts w:asciiTheme="minorHAnsi" w:hAnsiTheme="minorHAnsi"/>
          <w:b w:val="0"/>
          <w:sz w:val="28"/>
          <w:szCs w:val="28"/>
        </w:rPr>
        <w:t>новый порядок применения контрольно – кассовой техники;</w:t>
      </w:r>
    </w:p>
    <w:p w:rsidR="00EA02D5" w:rsidRPr="00F755B6" w:rsidRDefault="00EA02D5" w:rsidP="00EA02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/>
          <w:b w:val="0"/>
          <w:sz w:val="28"/>
          <w:szCs w:val="28"/>
        </w:rPr>
      </w:pPr>
      <w:r w:rsidRPr="00F755B6">
        <w:rPr>
          <w:rFonts w:asciiTheme="minorHAnsi" w:hAnsiTheme="minorHAnsi"/>
          <w:b w:val="0"/>
          <w:sz w:val="28"/>
          <w:szCs w:val="28"/>
        </w:rPr>
        <w:t xml:space="preserve">Вопросы исчисления страховых взносов плательщиками, не производящими выплат </w:t>
      </w:r>
      <w:bookmarkStart w:id="0" w:name="_GoBack"/>
      <w:bookmarkEnd w:id="0"/>
      <w:r w:rsidRPr="00F755B6">
        <w:rPr>
          <w:rFonts w:asciiTheme="minorHAnsi" w:hAnsiTheme="minorHAnsi"/>
          <w:b w:val="0"/>
          <w:sz w:val="28"/>
          <w:szCs w:val="28"/>
        </w:rPr>
        <w:t>и иных вознаграждений физическим лицам;</w:t>
      </w:r>
    </w:p>
    <w:p w:rsidR="00EA02D5" w:rsidRPr="00F755B6" w:rsidRDefault="00EA02D5" w:rsidP="00EA02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/>
          <w:b w:val="0"/>
          <w:sz w:val="28"/>
          <w:szCs w:val="28"/>
        </w:rPr>
      </w:pPr>
      <w:r w:rsidRPr="00F755B6">
        <w:rPr>
          <w:rFonts w:asciiTheme="minorHAnsi" w:hAnsiTheme="minorHAnsi"/>
          <w:b w:val="0"/>
          <w:sz w:val="28"/>
          <w:szCs w:val="28"/>
        </w:rPr>
        <w:t>предоставление налоговой и бухгалтерской отчетности в электронном виде;</w:t>
      </w:r>
    </w:p>
    <w:p w:rsidR="00EA02D5" w:rsidRPr="00F755B6" w:rsidRDefault="00EA02D5" w:rsidP="00EA02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/>
          <w:b w:val="0"/>
          <w:sz w:val="28"/>
          <w:szCs w:val="28"/>
        </w:rPr>
      </w:pPr>
      <w:r w:rsidRPr="00F755B6">
        <w:rPr>
          <w:rFonts w:asciiTheme="minorHAnsi" w:hAnsiTheme="minorHAnsi"/>
          <w:b w:val="0"/>
          <w:sz w:val="28"/>
          <w:szCs w:val="28"/>
        </w:rPr>
        <w:t>электронные сервисы ФНС России.</w:t>
      </w:r>
    </w:p>
    <w:p w:rsidR="00EA02D5" w:rsidRPr="00F755B6" w:rsidRDefault="00EA02D5" w:rsidP="00EA02D5">
      <w:pPr>
        <w:jc w:val="both"/>
        <w:rPr>
          <w:rFonts w:cs="Times New Roman"/>
          <w:sz w:val="28"/>
          <w:szCs w:val="28"/>
        </w:rPr>
      </w:pPr>
    </w:p>
    <w:p w:rsidR="0056482F" w:rsidRPr="00F755B6" w:rsidRDefault="00D144FA" w:rsidP="00D144FA">
      <w:pPr>
        <w:jc w:val="center"/>
        <w:rPr>
          <w:rFonts w:cs="Times New Roman"/>
          <w:sz w:val="28"/>
          <w:szCs w:val="28"/>
        </w:rPr>
      </w:pPr>
      <w:r w:rsidRPr="00F755B6">
        <w:rPr>
          <w:rFonts w:cs="Times New Roman"/>
          <w:sz w:val="28"/>
          <w:szCs w:val="28"/>
        </w:rPr>
        <w:t xml:space="preserve">Приглашаем принять участие в данном семинаре, </w:t>
      </w:r>
      <w:r w:rsidR="00F755B6" w:rsidRPr="00F755B6">
        <w:rPr>
          <w:rFonts w:cs="Times New Roman"/>
          <w:sz w:val="28"/>
          <w:szCs w:val="28"/>
        </w:rPr>
        <w:t>который состоится</w:t>
      </w:r>
      <w:r w:rsidR="00EA02D5" w:rsidRPr="00F755B6">
        <w:rPr>
          <w:rFonts w:cs="Times New Roman"/>
          <w:sz w:val="28"/>
          <w:szCs w:val="28"/>
        </w:rPr>
        <w:t xml:space="preserve"> 25.05.2017г. в 16-00 в ДК «М</w:t>
      </w:r>
      <w:r w:rsidRPr="00F755B6">
        <w:rPr>
          <w:rFonts w:cs="Times New Roman"/>
          <w:sz w:val="28"/>
          <w:szCs w:val="28"/>
        </w:rPr>
        <w:t>ечта</w:t>
      </w:r>
      <w:r w:rsidR="00EA02D5" w:rsidRPr="00F755B6">
        <w:rPr>
          <w:rFonts w:cs="Times New Roman"/>
          <w:sz w:val="28"/>
          <w:szCs w:val="28"/>
        </w:rPr>
        <w:t>»</w:t>
      </w:r>
    </w:p>
    <w:sectPr w:rsidR="0056482F" w:rsidRPr="00F755B6" w:rsidSect="00F755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D75"/>
    <w:multiLevelType w:val="hybridMultilevel"/>
    <w:tmpl w:val="2E2253EC"/>
    <w:lvl w:ilvl="0" w:tplc="FB48960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2D5"/>
    <w:rsid w:val="00400176"/>
    <w:rsid w:val="00482D46"/>
    <w:rsid w:val="0056482F"/>
    <w:rsid w:val="00D144FA"/>
    <w:rsid w:val="00EA02D5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3186-65F3-4E77-A649-9208D3E6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D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EA0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user</cp:lastModifiedBy>
  <cp:revision>3</cp:revision>
  <cp:lastPrinted>2017-05-02T01:46:00Z</cp:lastPrinted>
  <dcterms:created xsi:type="dcterms:W3CDTF">2017-04-12T09:38:00Z</dcterms:created>
  <dcterms:modified xsi:type="dcterms:W3CDTF">2017-05-02T02:02:00Z</dcterms:modified>
</cp:coreProperties>
</file>